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9213" w14:textId="77777777" w:rsidR="006E7B78" w:rsidRDefault="006E7B78" w:rsidP="006E7B78">
      <w:pPr>
        <w:contextualSpacing/>
        <w:rPr>
          <w:rFonts w:ascii="Georgia" w:hAnsi="Georgia"/>
        </w:rPr>
      </w:pPr>
      <w:r>
        <w:rPr>
          <w:bCs/>
        </w:rPr>
        <w:t xml:space="preserve">From </w:t>
      </w:r>
      <w:r w:rsidRPr="006C3C08">
        <w:rPr>
          <w:bCs/>
          <w:i/>
        </w:rPr>
        <w:t>Rogan’s List</w:t>
      </w:r>
      <w:r>
        <w:rPr>
          <w:bCs/>
        </w:rPr>
        <w:t>: “</w:t>
      </w:r>
      <w:r>
        <w:rPr>
          <w:rFonts w:ascii="Georgia" w:hAnsi="Georgia"/>
        </w:rPr>
        <w:t>Dubbed Project Maven, Google is designing an AI system meant to ‘speed up analysis’ of military drone footage by ‘automatically classifying images of objects and people,’ according to the tech news website Gizmodo. About a dozen of the project’s staff have walked out over concerns about the ethics of the program; 4000 employees have signed a petition asking Google to drop the project and promise not to develop ‘technology for war’; 400 ‘technology academics and researchers from around the world’ have signed an open letter to Google to the same effect.</w:t>
      </w:r>
    </w:p>
    <w:p w14:paraId="15D3A464" w14:textId="77777777" w:rsidR="006E7B78" w:rsidRDefault="006E7B78" w:rsidP="006E7B78">
      <w:pPr>
        <w:contextualSpacing/>
        <w:rPr>
          <w:rFonts w:ascii="Georgia" w:hAnsi="Georgia"/>
        </w:rPr>
      </w:pPr>
      <w:r w:rsidRPr="005D7A3F">
        <w:rPr>
          <w:rFonts w:ascii="Georgia" w:hAnsi="Georgia"/>
          <w:b/>
        </w:rPr>
        <w:t>JOIN</w:t>
      </w:r>
      <w:r>
        <w:rPr>
          <w:rFonts w:ascii="Georgia" w:hAnsi="Georgia"/>
        </w:rPr>
        <w:t xml:space="preserve"> these people in demanding that Google terminate its contract with the DoD, commit not to develop military technologies, and pledge to neither participate in nor support the development, manufacture, trade or use of autonomous weapons: </w:t>
      </w:r>
    </w:p>
    <w:p w14:paraId="735660B9" w14:textId="77777777" w:rsidR="006E7B78" w:rsidRDefault="006E7B78" w:rsidP="006E7B78">
      <w:pPr>
        <w:contextualSpacing/>
      </w:pPr>
      <w:r>
        <w:rPr>
          <w:rFonts w:ascii="Georgia" w:hAnsi="Georgia"/>
        </w:rPr>
        <w:t xml:space="preserve">• </w:t>
      </w:r>
      <w:r w:rsidRPr="005D7A3F">
        <w:rPr>
          <w:rFonts w:ascii="Georgia" w:hAnsi="Georgia"/>
          <w:b/>
        </w:rPr>
        <w:t>Sundar Pichai</w:t>
      </w:r>
      <w:r>
        <w:rPr>
          <w:rFonts w:ascii="Georgia" w:hAnsi="Georgia"/>
        </w:rPr>
        <w:t xml:space="preserve">, CEO, </w:t>
      </w:r>
      <w:r w:rsidRPr="000D61DC">
        <w:t>Google Inc.</w:t>
      </w:r>
      <w:r>
        <w:t>,</w:t>
      </w:r>
      <w:r w:rsidRPr="000D61DC">
        <w:t xml:space="preserve"> 1600 Amphitheatre Pkwy. Mountain View, CA 94043</w:t>
      </w:r>
      <w:r>
        <w:t>,</w:t>
      </w:r>
      <w:r w:rsidRPr="000D61DC">
        <w:t xml:space="preserve"> </w:t>
      </w:r>
      <w:r>
        <w:t>(650) 253-0000</w:t>
      </w:r>
    </w:p>
    <w:p w14:paraId="53C99596" w14:textId="77777777" w:rsidR="006E7B78" w:rsidRDefault="006E7B78" w:rsidP="006E7B78">
      <w:pPr>
        <w:contextualSpacing/>
      </w:pPr>
      <w:r>
        <w:rPr>
          <w:rFonts w:ascii="Georgia" w:hAnsi="Georgia"/>
        </w:rPr>
        <w:t xml:space="preserve">• </w:t>
      </w:r>
      <w:r w:rsidRPr="005D7A3F">
        <w:rPr>
          <w:rFonts w:ascii="Georgia" w:hAnsi="Georgia"/>
          <w:b/>
        </w:rPr>
        <w:t>Larry Page</w:t>
      </w:r>
      <w:r>
        <w:rPr>
          <w:rFonts w:ascii="Georgia" w:hAnsi="Georgia"/>
        </w:rPr>
        <w:t xml:space="preserve">, CEO of Alphabet, </w:t>
      </w:r>
      <w:r w:rsidRPr="000D61DC">
        <w:t>Google Inc.</w:t>
      </w:r>
      <w:r>
        <w:t>,</w:t>
      </w:r>
      <w:r w:rsidRPr="000D61DC">
        <w:t xml:space="preserve"> 1600 Amphitheatre Pkwy. Mountain View, CA 94043</w:t>
      </w:r>
      <w:r>
        <w:t>,</w:t>
      </w:r>
      <w:r w:rsidRPr="000D61DC">
        <w:t xml:space="preserve"> </w:t>
      </w:r>
      <w:r>
        <w:t>(650) 253-0000</w:t>
      </w:r>
    </w:p>
    <w:p w14:paraId="777C8969" w14:textId="77777777" w:rsidR="006E7B78" w:rsidRDefault="006E7B78" w:rsidP="006E7B78">
      <w:pPr>
        <w:contextualSpacing/>
      </w:pPr>
    </w:p>
    <w:p w14:paraId="7FB06CE3" w14:textId="77777777" w:rsidR="006E7B78" w:rsidRDefault="006E7B78" w:rsidP="006E7B78">
      <w:pPr>
        <w:contextualSpacing/>
      </w:pPr>
      <w:r>
        <w:t xml:space="preserve">The </w:t>
      </w:r>
      <w:r w:rsidRPr="000D61DC">
        <w:rPr>
          <w:i/>
        </w:rPr>
        <w:t>New York Times</w:t>
      </w:r>
      <w:r>
        <w:t xml:space="preserve"> reports, “T</w:t>
      </w:r>
      <w:r w:rsidRPr="000D61DC">
        <w:t>he new director of the Federal Trade Commission’s consumer protection unit, a watchdog with broad investigative powers over private companies, stands out even in an administration prone to turning over regulatory authority to pro-industry players.</w:t>
      </w:r>
    </w:p>
    <w:p w14:paraId="2E4E4876" w14:textId="77777777" w:rsidR="006E7B78" w:rsidRDefault="006E7B78" w:rsidP="006E7B78">
      <w:r w:rsidRPr="000D61DC">
        <w:t>The director, Andrew M. Smith, has recently represented Facebook, U</w:t>
      </w:r>
      <w:r>
        <w:t>ber and Equifax—</w:t>
      </w:r>
      <w:r w:rsidRPr="000D61DC">
        <w:t>all companies wit</w:t>
      </w:r>
      <w:r>
        <w:t>h matters before the commission—</w:t>
      </w:r>
      <w:r w:rsidRPr="000D61DC">
        <w:t xml:space="preserve">and </w:t>
      </w:r>
      <w:r w:rsidRPr="009414A8">
        <w:t>plans to recuse himself</w:t>
      </w:r>
      <w:r w:rsidRPr="000D61DC">
        <w:t xml:space="preserve"> from dozens of cases now that he has been confirmed for the post</w:t>
      </w:r>
      <w:r>
        <w:t xml:space="preserve">…. And in 2012, </w:t>
      </w:r>
      <w:r w:rsidRPr="009414A8">
        <w:t>Mr. Smith was also part of the legal team that defended AMG Services, the payday lender founded by the convicted racketeer Scott Tucker, whose predatory practices against impoverished borrowers eventually led to a $1.3 billion court-ordered settlement</w:t>
      </w:r>
      <w:r>
        <w:t>, the biggest in the Commission’s history.”</w:t>
      </w:r>
    </w:p>
    <w:p w14:paraId="0C3EA46C" w14:textId="77777777" w:rsidR="006E7B78" w:rsidRDefault="006E7B78" w:rsidP="006E7B78">
      <w:r w:rsidRPr="0057590D">
        <w:rPr>
          <w:b/>
        </w:rPr>
        <w:t>INFORM</w:t>
      </w:r>
      <w:r>
        <w:t xml:space="preserve"> Smith that you and other Americans will be closely following his work in this position</w:t>
      </w:r>
    </w:p>
    <w:p w14:paraId="5A3676A2" w14:textId="77777777" w:rsidR="006E7B78" w:rsidRDefault="006E7B78" w:rsidP="006E7B78">
      <w:r>
        <w:t xml:space="preserve">• </w:t>
      </w:r>
      <w:r w:rsidRPr="0057590D">
        <w:rPr>
          <w:b/>
        </w:rPr>
        <w:t>Andrew M. Smith</w:t>
      </w:r>
      <w:r>
        <w:t>, Director, Bureau of Consumer Protection, Federal Trade Commission600 Pennsylvania Ave. NW, Washington DC 20580, (202) 326-2222</w:t>
      </w:r>
    </w:p>
    <w:p w14:paraId="767215EA" w14:textId="77777777" w:rsidR="006E7B78" w:rsidRDefault="006E7B78" w:rsidP="006E7B78">
      <w:r w:rsidRPr="0057590D">
        <w:rPr>
          <w:b/>
        </w:rPr>
        <w:t>ASK</w:t>
      </w:r>
      <w:r>
        <w:t xml:space="preserve"> careful, critical monitoring of Smith’s work by key Judiciary Committee members</w:t>
      </w:r>
    </w:p>
    <w:p w14:paraId="11BFB5E2" w14:textId="77777777" w:rsidR="006E7B78" w:rsidRPr="000348A9" w:rsidRDefault="006E7B78" w:rsidP="006E7B78">
      <w:pPr>
        <w:contextualSpacing/>
      </w:pPr>
      <w:r w:rsidRPr="000348A9">
        <w:t xml:space="preserve">• </w:t>
      </w:r>
      <w:r w:rsidRPr="000348A9">
        <w:rPr>
          <w:b/>
        </w:rPr>
        <w:t>Senator Chuck Grassley</w:t>
      </w:r>
      <w:r w:rsidRPr="000348A9">
        <w:t xml:space="preserve"> (R-IA), Chair, Senate Judiciary Committee, 224 Dirksen Senate Office Building, Washington DC 20510-6050, (202) 224-5225</w:t>
      </w:r>
    </w:p>
    <w:p w14:paraId="02B16CF5" w14:textId="77777777" w:rsidR="006E7B78" w:rsidRPr="000348A9" w:rsidRDefault="006E7B78" w:rsidP="006E7B78">
      <w:pPr>
        <w:contextualSpacing/>
      </w:pPr>
      <w:r w:rsidRPr="000348A9">
        <w:t xml:space="preserve">• </w:t>
      </w:r>
      <w:r w:rsidRPr="000348A9">
        <w:rPr>
          <w:b/>
        </w:rPr>
        <w:t>Senator Dianne Feinstein</w:t>
      </w:r>
      <w:r w:rsidRPr="000348A9">
        <w:t xml:space="preserve"> (D-CA), Ranking Member, Senate Judiciary Committee, 331 Hart Senate Office Building, Washington DC 20510, (202) 224-3841</w:t>
      </w:r>
    </w:p>
    <w:p w14:paraId="6BAD9BEA" w14:textId="77777777" w:rsidR="006E7B78" w:rsidRPr="000348A9" w:rsidRDefault="006E7B78" w:rsidP="006E7B78">
      <w:pPr>
        <w:contextualSpacing/>
      </w:pPr>
      <w:r w:rsidRPr="000348A9">
        <w:t xml:space="preserve">• </w:t>
      </w:r>
      <w:r w:rsidRPr="000348A9">
        <w:rPr>
          <w:b/>
        </w:rPr>
        <w:t>Senator Kamala Harris</w:t>
      </w:r>
      <w:r w:rsidRPr="000348A9">
        <w:t xml:space="preserve"> (D-CA), Member, Senate Judiciary Committee, 112 Hart Senate Office Building, Washington DC 20510, (202) 224-3553</w:t>
      </w:r>
    </w:p>
    <w:p w14:paraId="7E434097" w14:textId="77777777" w:rsidR="006E7B78" w:rsidRPr="000348A9" w:rsidRDefault="006E7B78" w:rsidP="006E7B78">
      <w:pPr>
        <w:contextualSpacing/>
      </w:pPr>
      <w:r w:rsidRPr="000348A9">
        <w:t xml:space="preserve">• </w:t>
      </w:r>
      <w:r w:rsidRPr="000348A9">
        <w:rPr>
          <w:b/>
        </w:rPr>
        <w:t>Senator Lindsey Graham</w:t>
      </w:r>
      <w:r w:rsidRPr="000348A9">
        <w:t xml:space="preserve"> (R-SC), Member, Senate Judiciary Committee, 224 Dirksen Senate Office Building, Washington DC 20510-6050, (202) 224-5225</w:t>
      </w:r>
    </w:p>
    <w:p w14:paraId="7511D6DD" w14:textId="77777777" w:rsidR="006E7B78" w:rsidRDefault="006E7B78" w:rsidP="006E7B78">
      <w:r w:rsidRPr="000348A9">
        <w:t xml:space="preserve">• </w:t>
      </w:r>
      <w:r w:rsidRPr="000348A9">
        <w:rPr>
          <w:b/>
        </w:rPr>
        <w:t>Senator Cory Booker</w:t>
      </w:r>
      <w:r w:rsidRPr="000348A9">
        <w:t xml:space="preserve"> (D-NJ), Member, Senate Judiciary Committee, 224 Dirksen Senate Office Building, Washington DC 20510-6050, (202) 224-5225</w:t>
      </w:r>
    </w:p>
    <w:p w14:paraId="486CDFC9" w14:textId="77777777" w:rsidR="006E7B78" w:rsidRDefault="006E7B78" w:rsidP="006E7B78">
      <w:pPr>
        <w:contextualSpacing/>
      </w:pPr>
    </w:p>
    <w:p w14:paraId="13D1F378" w14:textId="77777777" w:rsidR="006E7B78" w:rsidRDefault="006E7B78" w:rsidP="006E7B78">
      <w:pPr>
        <w:contextualSpacing/>
      </w:pPr>
    </w:p>
    <w:p w14:paraId="78760713" w14:textId="77777777" w:rsidR="006E7B78" w:rsidRDefault="006E7B78" w:rsidP="006E7B78">
      <w:pPr>
        <w:contextualSpacing/>
      </w:pPr>
      <w:r w:rsidRPr="00FA73EB">
        <w:rPr>
          <w:rStyle w:val="Strong"/>
          <w:b w:val="0"/>
        </w:rPr>
        <w:t>Trump referred to some undocumented immigrants as "animals,"</w:t>
      </w:r>
      <w:r>
        <w:t xml:space="preserve"> saying "these aren't people. These are animals." Trump also suggested that the mayor of Oakland, California, should be charged with obstruction of justice for warning her constituents about ICE raids in February. "You talk about obstruction of justice," said Trump. "I would recommend that you look into obstruction of justice for the mayor of Oakland."</w:t>
      </w:r>
    </w:p>
    <w:p w14:paraId="62FA64DA" w14:textId="77777777" w:rsidR="006E7B78" w:rsidRDefault="006E7B78" w:rsidP="006E7B78">
      <w:pPr>
        <w:contextualSpacing/>
      </w:pPr>
      <w:r w:rsidRPr="00FA73EB">
        <w:rPr>
          <w:b/>
        </w:rPr>
        <w:lastRenderedPageBreak/>
        <w:t>INFORM</w:t>
      </w:r>
      <w:r>
        <w:t xml:space="preserve"> Trump and company the immigrants are valued members of our communities and that it’s time for ICE to honor California’s sanctuary laws</w:t>
      </w:r>
    </w:p>
    <w:p w14:paraId="3AFBF043" w14:textId="77777777" w:rsidR="006E7B78" w:rsidRDefault="006E7B78" w:rsidP="006E7B78">
      <w:pPr>
        <w:contextualSpacing/>
      </w:pPr>
      <w:r w:rsidRPr="000348A9">
        <w:t>•</w:t>
      </w:r>
      <w:r w:rsidRPr="000348A9">
        <w:rPr>
          <w:b/>
        </w:rPr>
        <w:t xml:space="preserve"> Donald Trump</w:t>
      </w:r>
      <w:r w:rsidRPr="000348A9">
        <w:t>, the White House, 1600 Pennsylvania Ave. NW, Washington DC 20500, (202) 456-1111</w:t>
      </w:r>
    </w:p>
    <w:p w14:paraId="6E3D17D9" w14:textId="77777777" w:rsidR="006E7B78" w:rsidRDefault="006E7B78" w:rsidP="006E7B78">
      <w:pPr>
        <w:contextualSpacing/>
      </w:pPr>
      <w:r w:rsidRPr="00A740BE">
        <w:t xml:space="preserve">• </w:t>
      </w:r>
      <w:r w:rsidRPr="00A740BE">
        <w:rPr>
          <w:b/>
        </w:rPr>
        <w:t>Kirstjen M. Nielsen</w:t>
      </w:r>
      <w:r w:rsidRPr="00A740BE">
        <w:t>, Secretary of Homeland Security, 245 Murray Lane SW, Washington DC 20528-0075, (202) 282-8494</w:t>
      </w:r>
    </w:p>
    <w:p w14:paraId="38C8D40C" w14:textId="77777777" w:rsidR="006E7B78" w:rsidRDefault="006E7B78" w:rsidP="006E7B78">
      <w:pPr>
        <w:contextualSpacing/>
      </w:pPr>
      <w:r>
        <w:t xml:space="preserve">• </w:t>
      </w:r>
      <w:r w:rsidRPr="00FA73EB">
        <w:rPr>
          <w:b/>
        </w:rPr>
        <w:t>Thomas D. Homan</w:t>
      </w:r>
      <w:r>
        <w:t>, Acting Director, Immigration and Customs Enforcement, 500 12</w:t>
      </w:r>
      <w:r w:rsidRPr="00FA73EB">
        <w:rPr>
          <w:vertAlign w:val="superscript"/>
        </w:rPr>
        <w:t>th</w:t>
      </w:r>
      <w:r>
        <w:t xml:space="preserve"> St. SW, Washington DC 20536, (866) DHS-2-ICE</w:t>
      </w:r>
    </w:p>
    <w:p w14:paraId="0B7B9FB6" w14:textId="77777777" w:rsidR="006E7B78" w:rsidRDefault="006E7B78" w:rsidP="006E7B78">
      <w:pPr>
        <w:contextualSpacing/>
      </w:pPr>
    </w:p>
    <w:p w14:paraId="20AACA4F" w14:textId="77777777" w:rsidR="006E7B78" w:rsidRDefault="006E7B78" w:rsidP="006E7B78">
      <w:pPr>
        <w:contextualSpacing/>
      </w:pPr>
    </w:p>
    <w:p w14:paraId="531FED39" w14:textId="77777777" w:rsidR="006E7B78" w:rsidRDefault="006E7B78" w:rsidP="006E7B78">
      <w:pPr>
        <w:contextualSpacing/>
      </w:pPr>
      <w:r w:rsidRPr="007045DE">
        <w:rPr>
          <w:rStyle w:val="Strong"/>
          <w:b w:val="0"/>
        </w:rPr>
        <w:t>The Senate confirmed Gina Haspel as the next CIA director</w:t>
      </w:r>
      <w:r>
        <w:t xml:space="preserve">, approving her nomination in a 54 to 45 vote despite bipartisan concerns about her role in the agency's detention and interrogation (aka </w:t>
      </w:r>
      <w:r w:rsidRPr="007045DE">
        <w:rPr>
          <w:i/>
        </w:rPr>
        <w:t>torture</w:t>
      </w:r>
      <w:r>
        <w:t>) programs.</w:t>
      </w:r>
    </w:p>
    <w:p w14:paraId="0ADC8A36" w14:textId="77777777" w:rsidR="006E7B78" w:rsidRDefault="006E7B78" w:rsidP="006E7B78">
      <w:pPr>
        <w:contextualSpacing/>
      </w:pPr>
      <w:r w:rsidRPr="007045DE">
        <w:rPr>
          <w:b/>
        </w:rPr>
        <w:t>TELL</w:t>
      </w:r>
      <w:r>
        <w:t xml:space="preserve"> our Congresspeople and key Intelligence Committee members that we expect them to closely monitor leadership for practices that violate international law and will bring shame on the U.S. globally</w:t>
      </w:r>
    </w:p>
    <w:p w14:paraId="49AEFFAD" w14:textId="77777777" w:rsidR="006E7B78" w:rsidRDefault="006E7B78" w:rsidP="006E7B78">
      <w:pPr>
        <w:contextualSpacing/>
      </w:pPr>
      <w:r>
        <w:t xml:space="preserve">• </w:t>
      </w:r>
      <w:r w:rsidRPr="007045DE">
        <w:rPr>
          <w:b/>
        </w:rPr>
        <w:t>Senator Richard Burr</w:t>
      </w:r>
      <w:r>
        <w:t xml:space="preserve"> (R-NC), Chair, Senate Intelligence Committee, 211 Hart Senate Office Building, Washington DC 20510, (202) 224-1700</w:t>
      </w:r>
    </w:p>
    <w:p w14:paraId="59936351" w14:textId="77777777" w:rsidR="006E7B78" w:rsidRDefault="006E7B78" w:rsidP="006E7B78">
      <w:pPr>
        <w:contextualSpacing/>
      </w:pPr>
      <w:r>
        <w:t xml:space="preserve">• </w:t>
      </w:r>
      <w:r w:rsidRPr="007045DE">
        <w:rPr>
          <w:b/>
        </w:rPr>
        <w:t>Senator Mark Warner</w:t>
      </w:r>
      <w:r>
        <w:t xml:space="preserve"> (R-VA), Vice Chair, Senate Intelligence Committee, 211 Hart Senate Office Building, Washington DC 20510, (202) 224-1700</w:t>
      </w:r>
    </w:p>
    <w:p w14:paraId="0656019B" w14:textId="77777777" w:rsidR="006E7B78" w:rsidRDefault="006E7B78" w:rsidP="006E7B78">
      <w:pPr>
        <w:contextualSpacing/>
      </w:pPr>
      <w:r w:rsidRPr="000348A9">
        <w:t xml:space="preserve">• </w:t>
      </w:r>
      <w:r w:rsidRPr="000348A9">
        <w:rPr>
          <w:b/>
        </w:rPr>
        <w:t>Senator Dianne Feinstein</w:t>
      </w:r>
      <w:r w:rsidRPr="000348A9">
        <w:t xml:space="preserve"> (D-CA), </w:t>
      </w:r>
      <w:r>
        <w:t xml:space="preserve">Ranking Member, Senate Intelligence Committee, </w:t>
      </w:r>
      <w:r w:rsidRPr="000348A9">
        <w:t>331 Hart Senate Office Building, Washington DC 20510, (202) 224-3841</w:t>
      </w:r>
    </w:p>
    <w:p w14:paraId="2C884F5B" w14:textId="77777777" w:rsidR="006E7B78" w:rsidRDefault="006E7B78" w:rsidP="006E7B78">
      <w:pPr>
        <w:contextualSpacing/>
      </w:pPr>
      <w:r w:rsidRPr="000348A9">
        <w:t xml:space="preserve">• </w:t>
      </w:r>
      <w:r w:rsidRPr="000348A9">
        <w:rPr>
          <w:b/>
        </w:rPr>
        <w:t>Senator Kamala Harris</w:t>
      </w:r>
      <w:r w:rsidRPr="000348A9">
        <w:t xml:space="preserve"> (D-CA),</w:t>
      </w:r>
      <w:r>
        <w:t xml:space="preserve"> Member, Senate Intelligence Committee,</w:t>
      </w:r>
      <w:r w:rsidRPr="000348A9">
        <w:t xml:space="preserve"> 112 Hart Senate Office Building, Washington DC 20510, (202) 224-3553</w:t>
      </w:r>
    </w:p>
    <w:p w14:paraId="04592ACE" w14:textId="77777777" w:rsidR="006E7B78" w:rsidRDefault="006E7B78" w:rsidP="006E7B78">
      <w:pPr>
        <w:contextualSpacing/>
      </w:pPr>
      <w:r>
        <w:t xml:space="preserve">• </w:t>
      </w:r>
      <w:r w:rsidRPr="00D4615F">
        <w:rPr>
          <w:b/>
        </w:rPr>
        <w:t>Representative Devin Nunes</w:t>
      </w:r>
      <w:r>
        <w:t xml:space="preserve"> (R-CA), Chair, House Intelligence Committee, Capitol Visitor Center HVC-304, U.SD. Capitol Building, Washington DC 20515-6415, (202) 225-4121 </w:t>
      </w:r>
    </w:p>
    <w:p w14:paraId="6BCBE505" w14:textId="77777777" w:rsidR="006E7B78" w:rsidRDefault="006E7B78" w:rsidP="006E7B78">
      <w:pPr>
        <w:contextualSpacing/>
      </w:pPr>
      <w:r>
        <w:t xml:space="preserve">• </w:t>
      </w:r>
      <w:r w:rsidRPr="00D4615F">
        <w:rPr>
          <w:b/>
        </w:rPr>
        <w:t>Representative Adam Schiff</w:t>
      </w:r>
      <w:r>
        <w:t xml:space="preserve"> (D-CA), Ranking Member, House Intelligence Committee, Capitol Visitor Center HVC-304, U.SD. Capitol Building, Washington DC 20515-6415, (202) 225-7690</w:t>
      </w:r>
    </w:p>
    <w:p w14:paraId="081DD5E6" w14:textId="77777777" w:rsidR="006E7B78" w:rsidRDefault="006E7B78" w:rsidP="006E7B78">
      <w:pPr>
        <w:contextualSpacing/>
      </w:pPr>
      <w:r w:rsidRPr="000348A9">
        <w:rPr>
          <w:b/>
        </w:rPr>
        <w:t>• Representative Jimmy Panetta</w:t>
      </w:r>
      <w:r w:rsidRPr="000348A9">
        <w:t xml:space="preserve"> (D-CA), 228 Cannon House Office Building, Washington DC 20515, (202) 225-2861</w:t>
      </w:r>
    </w:p>
    <w:p w14:paraId="7BA38D60" w14:textId="77777777" w:rsidR="006E7B78" w:rsidRDefault="006E7B78" w:rsidP="006E7B78">
      <w:pPr>
        <w:contextualSpacing/>
      </w:pPr>
    </w:p>
    <w:p w14:paraId="4C739E40" w14:textId="77777777" w:rsidR="006E7B78" w:rsidRDefault="006E7B78" w:rsidP="006E7B78">
      <w:pPr>
        <w:contextualSpacing/>
      </w:pPr>
    </w:p>
    <w:p w14:paraId="0A8AD931" w14:textId="77777777" w:rsidR="006E7B78" w:rsidRDefault="006E7B78" w:rsidP="006E7B78">
      <w:pPr>
        <w:contextualSpacing/>
        <w:rPr>
          <w:bCs/>
        </w:rPr>
      </w:pPr>
      <w:r>
        <w:rPr>
          <w:bCs/>
        </w:rPr>
        <w:t xml:space="preserve">The Rainforest Action Network reports that PepsiCo is hastening the extinction of the Sumatran Tiger by purchasing palm oil being grown in the tigers’ destroyed habitat. And what is the world getting at the expense of the Sumtran Tigers’ </w:t>
      </w:r>
      <w:proofErr w:type="gramStart"/>
      <w:r>
        <w:rPr>
          <w:bCs/>
        </w:rPr>
        <w:t>habitat?:</w:t>
      </w:r>
      <w:proofErr w:type="gramEnd"/>
      <w:r>
        <w:rPr>
          <w:bCs/>
        </w:rPr>
        <w:t xml:space="preserve"> Pepsi, Mountain Dew, Gatoraid, Lay’s, Doritos, Tostitos, and Ruffles chips, Starbucks’ ready-to-drink beverages and the like.</w:t>
      </w:r>
    </w:p>
    <w:p w14:paraId="0BBADB69" w14:textId="77777777" w:rsidR="006E7B78" w:rsidRDefault="006E7B78" w:rsidP="006E7B78">
      <w:pPr>
        <w:contextualSpacing/>
        <w:rPr>
          <w:bCs/>
        </w:rPr>
      </w:pPr>
      <w:r w:rsidRPr="007045DE">
        <w:rPr>
          <w:b/>
          <w:bCs/>
        </w:rPr>
        <w:t>TELL</w:t>
      </w:r>
      <w:r>
        <w:rPr>
          <w:bCs/>
        </w:rPr>
        <w:t xml:space="preserve"> PepsiCo that you have more than enough snack and beverage options and are choosing options that don’t threaten Sumatran tigers through supply-chain habitat destruction</w:t>
      </w:r>
    </w:p>
    <w:p w14:paraId="1A7FFDE0" w14:textId="77777777" w:rsidR="006E7B78" w:rsidRDefault="006E7B78" w:rsidP="006E7B78">
      <w:pPr>
        <w:contextualSpacing/>
        <w:rPr>
          <w:bCs/>
        </w:rPr>
      </w:pPr>
      <w:r>
        <w:rPr>
          <w:bCs/>
        </w:rPr>
        <w:t xml:space="preserve">• </w:t>
      </w:r>
      <w:r w:rsidRPr="007045DE">
        <w:rPr>
          <w:b/>
          <w:bCs/>
        </w:rPr>
        <w:t>Indra Nooyi</w:t>
      </w:r>
      <w:r>
        <w:rPr>
          <w:bCs/>
        </w:rPr>
        <w:t>, CEO, PepsiCo, 700 Anderson Hill Rd., Purchase, NY 10577-1401, (914) 253-2000</w:t>
      </w:r>
    </w:p>
    <w:p w14:paraId="3B3B2CBA" w14:textId="77777777" w:rsidR="006E7B78" w:rsidRDefault="006E7B78" w:rsidP="006E7B78">
      <w:pPr>
        <w:contextualSpacing/>
        <w:rPr>
          <w:bCs/>
        </w:rPr>
      </w:pPr>
    </w:p>
    <w:p w14:paraId="682FB7CE" w14:textId="77777777" w:rsidR="006E7B78" w:rsidRDefault="006E7B78" w:rsidP="006E7B78">
      <w:pPr>
        <w:contextualSpacing/>
        <w:rPr>
          <w:bCs/>
        </w:rPr>
      </w:pPr>
    </w:p>
    <w:p w14:paraId="09AB4AAE" w14:textId="77777777" w:rsidR="006E7B78" w:rsidRDefault="006E7B78" w:rsidP="006E7B78">
      <w:pPr>
        <w:contextualSpacing/>
        <w:rPr>
          <w:rFonts w:ascii="Georgia" w:hAnsi="Georgia"/>
          <w:bCs/>
        </w:rPr>
      </w:pPr>
      <w:r>
        <w:rPr>
          <w:rFonts w:ascii="Georgia" w:hAnsi="Georgia"/>
          <w:bCs/>
        </w:rPr>
        <w:t xml:space="preserve">From </w:t>
      </w:r>
      <w:r w:rsidRPr="003E4FEB">
        <w:rPr>
          <w:rFonts w:ascii="Georgia" w:hAnsi="Georgia"/>
          <w:bCs/>
          <w:i/>
        </w:rPr>
        <w:t>Rogan’s List</w:t>
      </w:r>
      <w:r>
        <w:rPr>
          <w:rFonts w:ascii="Georgia" w:hAnsi="Georgia"/>
          <w:bCs/>
        </w:rPr>
        <w:t xml:space="preserve">: There are approximately 22.5 </w:t>
      </w:r>
      <w:r w:rsidRPr="003E4FEB">
        <w:rPr>
          <w:rFonts w:ascii="Georgia" w:hAnsi="Georgia"/>
          <w:bCs/>
          <w:i/>
        </w:rPr>
        <w:t>million</w:t>
      </w:r>
      <w:r>
        <w:rPr>
          <w:rFonts w:ascii="Georgia" w:hAnsi="Georgia"/>
          <w:bCs/>
        </w:rPr>
        <w:t xml:space="preserve"> refugees in the world. This fiscal year, we've admitted approximately 13,500, and we're projected to admit only 20,000 for the entire fiscal. Fifty of the 350 refugee centers affiliated with the State Department have had to close because they cannot sustain such a small number of </w:t>
      </w:r>
      <w:r>
        <w:rPr>
          <w:rFonts w:ascii="Georgia" w:hAnsi="Georgia"/>
          <w:bCs/>
        </w:rPr>
        <w:lastRenderedPageBreak/>
        <w:t xml:space="preserve">refugees and keep their operation running. The current U.S. effort to aid in refugee resettlement is shameful. </w:t>
      </w:r>
      <w:r w:rsidRPr="003E4FEB">
        <w:rPr>
          <w:rFonts w:ascii="Georgia" w:hAnsi="Georgia"/>
          <w:b/>
          <w:bCs/>
        </w:rPr>
        <w:t>ASK</w:t>
      </w:r>
      <w:r>
        <w:rPr>
          <w:rFonts w:ascii="Georgia" w:hAnsi="Georgia"/>
          <w:bCs/>
        </w:rPr>
        <w:t xml:space="preserve"> our Congresspeople what they plan to do to reverse this downward trend</w:t>
      </w:r>
    </w:p>
    <w:p w14:paraId="0B5CBDD2" w14:textId="77777777" w:rsidR="006E7B78" w:rsidRDefault="006E7B78" w:rsidP="006E7B78">
      <w:pPr>
        <w:contextualSpacing/>
      </w:pPr>
      <w:r w:rsidRPr="000348A9">
        <w:t xml:space="preserve">• </w:t>
      </w:r>
      <w:r w:rsidRPr="000348A9">
        <w:rPr>
          <w:b/>
        </w:rPr>
        <w:t>Senator Dianne Feinstein</w:t>
      </w:r>
      <w:r w:rsidRPr="000348A9">
        <w:t xml:space="preserve"> (D-CA), 331 Hart Senate Office Building, Washington DC 20510, (202) 224-3841</w:t>
      </w:r>
    </w:p>
    <w:p w14:paraId="7FEAD523" w14:textId="77777777" w:rsidR="006E7B78" w:rsidRDefault="006E7B78" w:rsidP="006E7B78">
      <w:pPr>
        <w:contextualSpacing/>
      </w:pPr>
      <w:r w:rsidRPr="000348A9">
        <w:t xml:space="preserve">• </w:t>
      </w:r>
      <w:r w:rsidRPr="000348A9">
        <w:rPr>
          <w:b/>
        </w:rPr>
        <w:t>Senator Kamala Harris</w:t>
      </w:r>
      <w:r w:rsidRPr="000348A9">
        <w:t xml:space="preserve"> (D-CA), 112 Hart Senate Office Building, Washington DC 20510, (202) 224-3553</w:t>
      </w:r>
    </w:p>
    <w:p w14:paraId="6EFF943A" w14:textId="77777777" w:rsidR="006E7B78" w:rsidRDefault="006E7B78" w:rsidP="006E7B78">
      <w:pPr>
        <w:contextualSpacing/>
      </w:pPr>
      <w:r w:rsidRPr="000348A9">
        <w:rPr>
          <w:b/>
        </w:rPr>
        <w:t>• Representative Jimmy Panetta</w:t>
      </w:r>
      <w:r w:rsidRPr="000348A9">
        <w:t xml:space="preserve"> (D-CA), 228 Cannon House Office Building, Washington DC 20515, (202) 225-2861</w:t>
      </w:r>
    </w:p>
    <w:p w14:paraId="5DE6604B" w14:textId="77777777" w:rsidR="006E7B78" w:rsidRDefault="006E7B78" w:rsidP="006E7B78">
      <w:pPr>
        <w:contextualSpacing/>
      </w:pPr>
    </w:p>
    <w:p w14:paraId="6A08F463" w14:textId="77777777" w:rsidR="006E7B78" w:rsidRDefault="006E7B78" w:rsidP="006E7B78">
      <w:pPr>
        <w:contextualSpacing/>
      </w:pPr>
    </w:p>
    <w:p w14:paraId="74945D51" w14:textId="77777777" w:rsidR="006E7B78" w:rsidRDefault="006E7B78" w:rsidP="006E7B78">
      <w:pPr>
        <w:contextualSpacing/>
      </w:pPr>
      <w:r>
        <w:rPr>
          <w:rStyle w:val="Strong"/>
          <w:b w:val="0"/>
        </w:rPr>
        <w:t>In a move against Planned Parenthood (and affordable healthcare and women and…), t</w:t>
      </w:r>
      <w:r w:rsidRPr="00C379C0">
        <w:rPr>
          <w:rStyle w:val="Strong"/>
          <w:b w:val="0"/>
        </w:rPr>
        <w:t xml:space="preserve">he Trump administration </w:t>
      </w:r>
      <w:r>
        <w:rPr>
          <w:rStyle w:val="Strong"/>
          <w:b w:val="0"/>
        </w:rPr>
        <w:t xml:space="preserve">has announced it </w:t>
      </w:r>
      <w:r w:rsidRPr="00C379C0">
        <w:rPr>
          <w:rStyle w:val="Strong"/>
          <w:b w:val="0"/>
        </w:rPr>
        <w:t>will withhold federal funding for family planning clinics that provide abortions or refer patients to places that perform them</w:t>
      </w:r>
      <w:r w:rsidRPr="00C379C0">
        <w:rPr>
          <w:b/>
        </w:rPr>
        <w:t xml:space="preserve"> </w:t>
      </w:r>
      <w:r w:rsidRPr="00C379C0">
        <w:t>in a change to how Title X</w:t>
      </w:r>
      <w:r>
        <w:t xml:space="preserve"> family planning funds are awarded. The rule will resurrect a Reagan-era policy that requires abortion services to have "separate personnel" and require a "bright line" of "physical separation" from other family planning services. Title X currently serves about 4 million women a year.</w:t>
      </w:r>
    </w:p>
    <w:p w14:paraId="7ACCE715" w14:textId="77777777" w:rsidR="006E7B78" w:rsidRDefault="006E7B78" w:rsidP="006E7B78">
      <w:pPr>
        <w:contextualSpacing/>
      </w:pPr>
      <w:r w:rsidRPr="000D61DC">
        <w:rPr>
          <w:b/>
        </w:rPr>
        <w:t>INSIST</w:t>
      </w:r>
      <w:r>
        <w:t xml:space="preserve"> on resistance against this “domestic gag rule” and CONDEMN cutting off funding for women’s health clinics because they educate patients on their full reproductive options from</w:t>
      </w:r>
    </w:p>
    <w:p w14:paraId="21C9F7CF" w14:textId="77777777" w:rsidR="006E7B78" w:rsidRDefault="006E7B78" w:rsidP="006E7B78">
      <w:pPr>
        <w:contextualSpacing/>
      </w:pPr>
      <w:r w:rsidRPr="000348A9">
        <w:t xml:space="preserve">• </w:t>
      </w:r>
      <w:r w:rsidRPr="000348A9">
        <w:rPr>
          <w:b/>
        </w:rPr>
        <w:t>Senator Dianne Feinstein</w:t>
      </w:r>
      <w:r w:rsidRPr="000348A9">
        <w:t xml:space="preserve"> (D-CA), 331 Hart Senate Office Building, Washington DC 20510, (202) 224-3841</w:t>
      </w:r>
    </w:p>
    <w:p w14:paraId="5C347852" w14:textId="77777777" w:rsidR="006E7B78" w:rsidRDefault="006E7B78" w:rsidP="006E7B78">
      <w:pPr>
        <w:contextualSpacing/>
      </w:pPr>
      <w:r w:rsidRPr="000348A9">
        <w:t xml:space="preserve">• </w:t>
      </w:r>
      <w:r w:rsidRPr="000348A9">
        <w:rPr>
          <w:b/>
        </w:rPr>
        <w:t>Senator Kamala Harris</w:t>
      </w:r>
      <w:r w:rsidRPr="000348A9">
        <w:t xml:space="preserve"> (D-CA), 112 Hart Senate Office Building, Washington DC 20510, (202) 224-3553</w:t>
      </w:r>
    </w:p>
    <w:p w14:paraId="63F8BD80" w14:textId="77777777" w:rsidR="006E7B78" w:rsidRDefault="006E7B78" w:rsidP="006E7B78">
      <w:pPr>
        <w:contextualSpacing/>
      </w:pPr>
      <w:r w:rsidRPr="000348A9">
        <w:rPr>
          <w:b/>
        </w:rPr>
        <w:t>• Representative Jimmy Panetta</w:t>
      </w:r>
      <w:r w:rsidRPr="000348A9">
        <w:t xml:space="preserve"> (D-CA), 228 Cannon House Office Building, Washington DC 20515, (202) 225-2861</w:t>
      </w:r>
    </w:p>
    <w:p w14:paraId="588ABDED" w14:textId="77777777" w:rsidR="006E7B78" w:rsidRDefault="006E7B78" w:rsidP="006E7B78">
      <w:pPr>
        <w:contextualSpacing/>
      </w:pPr>
    </w:p>
    <w:p w14:paraId="5DA5128D" w14:textId="77777777" w:rsidR="006E7B78" w:rsidRDefault="006E7B78" w:rsidP="006E7B78">
      <w:pPr>
        <w:contextualSpacing/>
      </w:pPr>
    </w:p>
    <w:p w14:paraId="20C582D1" w14:textId="77777777" w:rsidR="006E7B78" w:rsidRDefault="006E7B78" w:rsidP="006E7B78">
      <w:pPr>
        <w:contextualSpacing/>
      </w:pPr>
      <w:r w:rsidRPr="00D30AA4">
        <w:rPr>
          <w:rStyle w:val="Strong"/>
          <w:b w:val="0"/>
        </w:rPr>
        <w:t xml:space="preserve">Senate Democrats </w:t>
      </w:r>
      <w:r>
        <w:rPr>
          <w:rStyle w:val="Strong"/>
          <w:b w:val="0"/>
        </w:rPr>
        <w:t xml:space="preserve">have </w:t>
      </w:r>
      <w:r w:rsidRPr="00D30AA4">
        <w:rPr>
          <w:rStyle w:val="Strong"/>
          <w:b w:val="0"/>
        </w:rPr>
        <w:t>called for a multi-agency inspector general investigation into the Trump administration's failure to implement mandated sanctions against Russia</w:t>
      </w:r>
      <w:r>
        <w:t>. In a letter addressed to the inspectors general of the State Department, Treasury Department and Intelligence Community, Democratic lawmakers said the administration has not complied with the Countering America's Adversaries Through Sanctions Act.</w:t>
      </w:r>
    </w:p>
    <w:p w14:paraId="54384C5D" w14:textId="77777777" w:rsidR="006E7B78" w:rsidRDefault="006E7B78" w:rsidP="006E7B78">
      <w:pPr>
        <w:contextualSpacing/>
      </w:pPr>
      <w:r w:rsidRPr="00D30AA4">
        <w:rPr>
          <w:b/>
        </w:rPr>
        <w:t>ADD</w:t>
      </w:r>
      <w:r>
        <w:t xml:space="preserve"> your own call for an investigation of the administration’s refusal to respect the law</w:t>
      </w:r>
    </w:p>
    <w:p w14:paraId="0ED66DB8" w14:textId="77777777" w:rsidR="006E7B78" w:rsidRDefault="006E7B78" w:rsidP="006E7B78">
      <w:pPr>
        <w:contextualSpacing/>
      </w:pPr>
      <w:r>
        <w:t xml:space="preserve">• </w:t>
      </w:r>
      <w:r w:rsidRPr="00D30AA4">
        <w:rPr>
          <w:b/>
        </w:rPr>
        <w:t>Steve A. Linick</w:t>
      </w:r>
      <w:r>
        <w:t>, Inspector General, U.S. Department of State, U.S. Department of State, P.O. Box 9778, Arlington, VA 22219, (202) 663-0340</w:t>
      </w:r>
    </w:p>
    <w:p w14:paraId="533BEED4" w14:textId="77777777" w:rsidR="006E7B78" w:rsidRDefault="006E7B78" w:rsidP="006E7B78">
      <w:pPr>
        <w:contextualSpacing/>
      </w:pPr>
      <w:r>
        <w:t xml:space="preserve">• </w:t>
      </w:r>
      <w:r w:rsidRPr="00D30AA4">
        <w:rPr>
          <w:b/>
        </w:rPr>
        <w:t>Eric M. Thorson</w:t>
      </w:r>
      <w:r>
        <w:t>, Inspector General, U.S. Department of the Treasury, 1500 Pennsylvania Ave. NW, Washington DC, 20220, (202) 622-1090</w:t>
      </w:r>
    </w:p>
    <w:p w14:paraId="3D4623B1" w14:textId="77777777" w:rsidR="006E7B78" w:rsidRDefault="006E7B78" w:rsidP="006E7B78">
      <w:pPr>
        <w:contextualSpacing/>
      </w:pPr>
      <w:r>
        <w:t xml:space="preserve">• </w:t>
      </w:r>
      <w:r w:rsidRPr="003E4FEB">
        <w:rPr>
          <w:b/>
        </w:rPr>
        <w:t>Wayne Stone</w:t>
      </w:r>
      <w:r>
        <w:t>, Acting Inspector General of the Intelligence Community, Reston 3 room E220, Washington DC 20511, (571) 204-8149</w:t>
      </w:r>
    </w:p>
    <w:p w14:paraId="46D40DA0" w14:textId="77777777" w:rsidR="006E7B78" w:rsidRDefault="006E7B78" w:rsidP="006E7B78">
      <w:pPr>
        <w:contextualSpacing/>
      </w:pPr>
    </w:p>
    <w:p w14:paraId="501B822C" w14:textId="77777777" w:rsidR="006E7B78" w:rsidRDefault="006E7B78" w:rsidP="006E7B78">
      <w:pPr>
        <w:contextualSpacing/>
      </w:pPr>
    </w:p>
    <w:p w14:paraId="4A5DC406" w14:textId="77777777" w:rsidR="006E7B78" w:rsidRDefault="006E7B78" w:rsidP="006E7B78">
      <w:pPr>
        <w:contextualSpacing/>
      </w:pPr>
      <w:r>
        <w:t xml:space="preserve">Barbara Lee’s Concurrent Resolution “Supporting a Bold and Sustained Expansion of Federal Investments in Affordable Rental Homes,” (H.Con.Res.120) is a thing of beauty. Concurrent resolutions don’t have the power of law. Instead, they are used for internal Congressional actions and as statements of shared beliefs or principals. H.Con.Res.120 affirms that access to housing improves the lives of children, families, and communities, states that no one should be forced to </w:t>
      </w:r>
      <w:r>
        <w:lastRenderedPageBreak/>
        <w:t>choose among housing, healthcare, and food, and calls for an expansion of federal investment in affordable housing. In our current House, where Paul Ryan sets the agenda, it is unlikely to come up for a vote, let alone be passed, but we can nonetheless express support for the values it reflects. H.Con.Res.120 if currently before the House Financial Services Committee.</w:t>
      </w:r>
    </w:p>
    <w:p w14:paraId="0A36058E" w14:textId="77777777" w:rsidR="006E7B78" w:rsidRDefault="006E7B78" w:rsidP="006E7B78">
      <w:pPr>
        <w:contextualSpacing/>
      </w:pPr>
      <w:r w:rsidRPr="00E7197A">
        <w:rPr>
          <w:b/>
        </w:rPr>
        <w:t>THANKS</w:t>
      </w:r>
      <w:r>
        <w:t xml:space="preserve"> for introducing this Resolution to</w:t>
      </w:r>
    </w:p>
    <w:p w14:paraId="557FD73A" w14:textId="77777777" w:rsidR="006E7B78" w:rsidRDefault="006E7B78" w:rsidP="006E7B78">
      <w:pPr>
        <w:contextualSpacing/>
      </w:pPr>
      <w:r>
        <w:t xml:space="preserve">• </w:t>
      </w:r>
      <w:r w:rsidRPr="00E7197A">
        <w:rPr>
          <w:b/>
        </w:rPr>
        <w:t>Representative Barbara Lee</w:t>
      </w:r>
      <w:r>
        <w:t xml:space="preserve"> (D-CA), 2267 Rayburn House Office Building, Washington DC 20515, (202) 225-2661</w:t>
      </w:r>
    </w:p>
    <w:p w14:paraId="2470A037" w14:textId="77777777" w:rsidR="006E7B78" w:rsidRDefault="006E7B78" w:rsidP="006E7B78">
      <w:pPr>
        <w:contextualSpacing/>
      </w:pPr>
      <w:r w:rsidRPr="00D25E05">
        <w:rPr>
          <w:b/>
        </w:rPr>
        <w:t>EXPLAIN</w:t>
      </w:r>
      <w:r>
        <w:t xml:space="preserve"> to our Representative that these are the values you’d like to see prioritized by the House as it enacts legislation and </w:t>
      </w:r>
      <w:r w:rsidRPr="00D25E05">
        <w:rPr>
          <w:b/>
        </w:rPr>
        <w:t>REQUEST</w:t>
      </w:r>
      <w:r>
        <w:t xml:space="preserve"> co-sponsorship of H.Con.Res.120</w:t>
      </w:r>
    </w:p>
    <w:p w14:paraId="0FBF3726" w14:textId="77777777" w:rsidR="006E7B78" w:rsidRDefault="006E7B78" w:rsidP="006E7B78">
      <w:pPr>
        <w:contextualSpacing/>
      </w:pPr>
      <w:r w:rsidRPr="000348A9">
        <w:rPr>
          <w:b/>
        </w:rPr>
        <w:t>• Representative Jimmy Panetta</w:t>
      </w:r>
      <w:r w:rsidRPr="000348A9">
        <w:t xml:space="preserve"> (D-CA), 228 Cannon House Office Building, Washington DC 20515, (202) 225-2861</w:t>
      </w:r>
    </w:p>
    <w:p w14:paraId="35B36620" w14:textId="77777777" w:rsidR="006E7B78" w:rsidRDefault="006E7B78" w:rsidP="006E7B78">
      <w:pPr>
        <w:contextualSpacing/>
      </w:pPr>
      <w:r w:rsidRPr="00D25E05">
        <w:rPr>
          <w:b/>
        </w:rPr>
        <w:t>EXPLAIN</w:t>
      </w:r>
      <w:r>
        <w:t xml:space="preserve"> to the Speaker of the House and key members of the House Financial Services Committee that you want to see H.Con.Res.120 seriously considered by the House and that attention to basic needs and services like these is far more important than tax breaks for the already rich and the unravelling of consumer protections</w:t>
      </w:r>
    </w:p>
    <w:p w14:paraId="3E61B1BE" w14:textId="77777777" w:rsidR="006E7B78" w:rsidRDefault="006E7B78" w:rsidP="006E7B78">
      <w:pPr>
        <w:contextualSpacing/>
      </w:pPr>
      <w:r w:rsidRPr="000348A9">
        <w:t xml:space="preserve">• </w:t>
      </w:r>
      <w:r w:rsidRPr="000348A9">
        <w:rPr>
          <w:b/>
        </w:rPr>
        <w:t>Representative Paul Ryan</w:t>
      </w:r>
      <w:r w:rsidRPr="000348A9">
        <w:t xml:space="preserve"> (R-WI), Speaker of the House, 1233 Longworth House Office Building, Washington DC 20515, (202) 225-3031</w:t>
      </w:r>
    </w:p>
    <w:p w14:paraId="44EC90E0" w14:textId="77777777" w:rsidR="006E7B78" w:rsidRDefault="006E7B78" w:rsidP="006E7B78">
      <w:pPr>
        <w:contextualSpacing/>
      </w:pPr>
      <w:r>
        <w:t xml:space="preserve">• </w:t>
      </w:r>
      <w:r w:rsidRPr="00006635">
        <w:rPr>
          <w:b/>
        </w:rPr>
        <w:t>Representative Jeb Hensarling</w:t>
      </w:r>
      <w:r>
        <w:t xml:space="preserve"> (R-TX), Chair, House Financial Services Committee, 2129 Rayburn House Office Building, Washington DC 20515, (202) 225-7502</w:t>
      </w:r>
    </w:p>
    <w:p w14:paraId="427ECCD3" w14:textId="77777777" w:rsidR="006E7B78" w:rsidRDefault="006E7B78" w:rsidP="006E7B78">
      <w:pPr>
        <w:contextualSpacing/>
      </w:pPr>
      <w:r>
        <w:t xml:space="preserve">• </w:t>
      </w:r>
      <w:r w:rsidRPr="00006635">
        <w:rPr>
          <w:b/>
        </w:rPr>
        <w:t>Representative Patrick T. McHenry</w:t>
      </w:r>
      <w:r>
        <w:t xml:space="preserve"> (R-NC), Vice Chair,</w:t>
      </w:r>
      <w:r w:rsidRPr="00006635">
        <w:t xml:space="preserve"> </w:t>
      </w:r>
      <w:r>
        <w:t>House Financial Services Committee, 2129 Rayburn House Office Building, Washington DC 20515, (202) 225-7502</w:t>
      </w:r>
    </w:p>
    <w:p w14:paraId="15848043" w14:textId="77777777" w:rsidR="006E7B78" w:rsidRDefault="006E7B78" w:rsidP="006E7B78">
      <w:pPr>
        <w:contextualSpacing/>
      </w:pPr>
      <w:r>
        <w:t xml:space="preserve">• </w:t>
      </w:r>
      <w:r w:rsidRPr="00006635">
        <w:rPr>
          <w:b/>
        </w:rPr>
        <w:t>Representative Maxine Waters</w:t>
      </w:r>
      <w:r>
        <w:t xml:space="preserve"> (D-CA), Ranking Member,</w:t>
      </w:r>
      <w:r w:rsidRPr="00006635">
        <w:t xml:space="preserve"> </w:t>
      </w:r>
      <w:r>
        <w:t>House Financial Services Committee, 2129 Rayburn House Office Building, Washington DC 20515, (202) 225-7502</w:t>
      </w:r>
    </w:p>
    <w:p w14:paraId="17395A5E" w14:textId="77777777" w:rsidR="006E7B78" w:rsidRDefault="006E7B78" w:rsidP="006E7B78">
      <w:pPr>
        <w:contextualSpacing/>
      </w:pPr>
    </w:p>
    <w:p w14:paraId="0E4C7B54" w14:textId="77777777" w:rsidR="006E7B78" w:rsidRDefault="006E7B78" w:rsidP="006E7B78">
      <w:pPr>
        <w:contextualSpacing/>
      </w:pPr>
    </w:p>
    <w:p w14:paraId="2723FB51" w14:textId="77777777" w:rsidR="006E7B78" w:rsidRDefault="006E7B78" w:rsidP="006E7B78">
      <w:r>
        <w:t>California’s S.B.320, “Public Health: Public Post-Secondary Education: On-Campus Student Health Centers: Abortion by Medication Techniques,” requires the California State University System and the California Community College System to provide students with medication abortion and abortion counselling. It also asks that the University of California use any specified funds for this purpose as well. (Note: Under law, the University of California is not obligated to spend funding it receives from the state for the purposes specified by the state, hence the “asks,” rather than “requires” wording used for the other two state college systems.)</w:t>
      </w:r>
    </w:p>
    <w:p w14:paraId="2A6D15F0" w14:textId="77777777" w:rsidR="006E7B78" w:rsidRDefault="006E7B78" w:rsidP="006E7B78">
      <w:r w:rsidRPr="000F3668">
        <w:rPr>
          <w:b/>
        </w:rPr>
        <w:t>TELL</w:t>
      </w:r>
      <w:r>
        <w:t xml:space="preserve"> our State Senator and Assemblyperson that we strongly support this legislation and want to see equally strong support for it from them</w:t>
      </w:r>
    </w:p>
    <w:p w14:paraId="35EF64EA" w14:textId="77777777" w:rsidR="006E7B78" w:rsidRPr="00A740BE" w:rsidRDefault="006E7B78" w:rsidP="006E7B78">
      <w:pPr>
        <w:contextualSpacing/>
      </w:pPr>
      <w:r w:rsidRPr="00A740BE">
        <w:t xml:space="preserve">• </w:t>
      </w:r>
      <w:r w:rsidRPr="00A740BE">
        <w:rPr>
          <w:b/>
        </w:rPr>
        <w:t>Senator Bill Monning</w:t>
      </w:r>
      <w:r w:rsidRPr="00A740BE">
        <w:t>, Member, Senate Budget Committee 3, 701 Ocean St. #318a, Santa Cruz, CA 95060, (831) 425-0401</w:t>
      </w:r>
    </w:p>
    <w:p w14:paraId="3BFF3ED9" w14:textId="77777777" w:rsidR="006E7B78" w:rsidRPr="00A740BE" w:rsidRDefault="006E7B78" w:rsidP="006E7B78">
      <w:pPr>
        <w:contextualSpacing/>
      </w:pPr>
      <w:r w:rsidRPr="00A740BE">
        <w:t xml:space="preserve">• </w:t>
      </w:r>
      <w:r w:rsidRPr="00A740BE">
        <w:rPr>
          <w:b/>
        </w:rPr>
        <w:t>Assemblymember Mark Stone</w:t>
      </w:r>
      <w:r w:rsidRPr="00A740BE">
        <w:t xml:space="preserve"> [Santa Cruz], 701 Ocean St., #318b, Santa Cruz, CA 95060, (831) 425-1503</w:t>
      </w:r>
    </w:p>
    <w:p w14:paraId="4A1ADC81" w14:textId="77777777" w:rsidR="006E7B78" w:rsidRDefault="006E7B78" w:rsidP="006E7B78">
      <w:r w:rsidRPr="00A740BE">
        <w:t xml:space="preserve">• </w:t>
      </w:r>
      <w:r w:rsidRPr="00A740BE">
        <w:rPr>
          <w:b/>
        </w:rPr>
        <w:t xml:space="preserve">Assemblymember Anna Caballero </w:t>
      </w:r>
      <w:r w:rsidRPr="00A740BE">
        <w:t>[Watsonville], 275 Main St., Suite 400, Watsonville, CA 95076, (813) 768-3035</w:t>
      </w:r>
    </w:p>
    <w:p w14:paraId="038A1A42" w14:textId="77777777" w:rsidR="006E7B78" w:rsidRDefault="006E7B78" w:rsidP="006E7B78"/>
    <w:p w14:paraId="641DFDD6" w14:textId="77777777" w:rsidR="006E7B78" w:rsidRDefault="006E7B78" w:rsidP="006E7B78"/>
    <w:p w14:paraId="6D9FECDB" w14:textId="77777777" w:rsidR="006E7B78" w:rsidRDefault="006E7B78" w:rsidP="006E7B78">
      <w:r w:rsidRPr="00443EF3">
        <w:rPr>
          <w:i/>
        </w:rPr>
        <w:t>LGBTQ Nation</w:t>
      </w:r>
      <w:r>
        <w:t xml:space="preserve"> reports that “</w:t>
      </w:r>
      <w:r w:rsidRPr="00443EF3">
        <w:t>Life just got harder for transgender prisoners after the Trump administration revoked Obama-era guidance protecting them from rape and violence from other prisoners.</w:t>
      </w:r>
      <w:r>
        <w:t xml:space="preserve"> </w:t>
      </w:r>
      <w:r w:rsidRPr="00443EF3">
        <w:t xml:space="preserve">The administration has ordered the Bureau of Prisons to use “biological sex” in determining how transgender prisoners are assigned housing, putting them at significant risk of </w:t>
      </w:r>
      <w:r w:rsidRPr="00443EF3">
        <w:lastRenderedPageBreak/>
        <w:t>sexual abuse, assault, and other types of discrimination.</w:t>
      </w:r>
      <w:r>
        <w:t xml:space="preserve"> </w:t>
      </w:r>
      <w:r w:rsidRPr="00443EF3">
        <w:t>Prisoners’ biological sex would be used when screening, housing, and offering programming services to transgender inmates. It also inserts the word “necessary” in guidance on medical care and hormone therapy indicating officials will be allowed to decide whether or not inmates will receive medically appropriate services for gender transition</w:t>
      </w:r>
      <w:r>
        <w:t>…. LGBTQ Media Director Lucas Acosta explains that “</w:t>
      </w:r>
      <w:r w:rsidRPr="00443EF3">
        <w:t>With this decision, transgender individuals will be at risk of increased rates of abuse, discrimination, assault, rape, and possibly even death. The Trump-Pence administration has priori</w:t>
      </w:r>
      <w:r>
        <w:t>tized the politics</w:t>
      </w:r>
      <w:r w:rsidRPr="00443EF3">
        <w:t xml:space="preserve"> of its base over the</w:t>
      </w:r>
      <w:r>
        <w:t xml:space="preserve"> well-being of LGBTQ Americans.’”</w:t>
      </w:r>
    </w:p>
    <w:p w14:paraId="2B4E7FE7" w14:textId="77777777" w:rsidR="006E7B78" w:rsidRDefault="006E7B78" w:rsidP="006E7B78">
      <w:r w:rsidRPr="00443EF3">
        <w:rPr>
          <w:b/>
        </w:rPr>
        <w:t>OBJECT</w:t>
      </w:r>
      <w:r>
        <w:t xml:space="preserve"> to this move that threatens the health and safety of all transgendered prisoners</w:t>
      </w:r>
    </w:p>
    <w:p w14:paraId="7D8D7B95" w14:textId="77777777" w:rsidR="006E7B78" w:rsidRPr="00443EF3" w:rsidRDefault="006E7B78" w:rsidP="006E7B78">
      <w:r w:rsidRPr="000348A9">
        <w:t>•</w:t>
      </w:r>
      <w:r w:rsidRPr="000348A9">
        <w:rPr>
          <w:b/>
        </w:rPr>
        <w:t xml:space="preserve"> Donald Trump</w:t>
      </w:r>
      <w:r w:rsidRPr="000348A9">
        <w:t>, the White House, 1600 Pennsylvania Ave. NW, Washington DC 20500, (202) 456-1111</w:t>
      </w:r>
    </w:p>
    <w:p w14:paraId="37CB0BF3" w14:textId="77777777" w:rsidR="006E7B78" w:rsidRPr="00443EF3" w:rsidRDefault="006E7B78" w:rsidP="006E7B78">
      <w:r w:rsidRPr="000348A9">
        <w:t xml:space="preserve">• </w:t>
      </w:r>
      <w:r w:rsidRPr="000348A9">
        <w:rPr>
          <w:b/>
        </w:rPr>
        <w:t>Attorney General Jeff Sessions</w:t>
      </w:r>
      <w:r w:rsidRPr="000348A9">
        <w:t>, U.S. Department of Justice, 950 Pennsylvania Avenue NW, Washington, DC 20530, comment line (202) 353-1555</w:t>
      </w:r>
    </w:p>
    <w:p w14:paraId="039636D5" w14:textId="77777777" w:rsidR="006E7B78" w:rsidRDefault="006E7B78" w:rsidP="006E7B78">
      <w:pPr>
        <w:contextualSpacing/>
      </w:pPr>
      <w:r>
        <w:t xml:space="preserve">• </w:t>
      </w:r>
      <w:r w:rsidRPr="00443EF3">
        <w:rPr>
          <w:b/>
        </w:rPr>
        <w:t>Hugh J. Hurwitz</w:t>
      </w:r>
      <w:r>
        <w:t>, Acting Director, Federal Bureau of Prisons, 320 First St. NW, Washington DC 20534, (202) 307-3198</w:t>
      </w:r>
    </w:p>
    <w:p w14:paraId="34C23CC8" w14:textId="77777777" w:rsidR="006E7B78" w:rsidRPr="00443EF3" w:rsidRDefault="006E7B78" w:rsidP="006E7B78">
      <w:pPr>
        <w:contextualSpacing/>
      </w:pPr>
      <w:r w:rsidRPr="000348A9">
        <w:t xml:space="preserve">• </w:t>
      </w:r>
      <w:r w:rsidRPr="000348A9">
        <w:rPr>
          <w:b/>
        </w:rPr>
        <w:t>Senator Chuck Grassley</w:t>
      </w:r>
      <w:r w:rsidRPr="000348A9">
        <w:t xml:space="preserve"> (R-IA), Chair, Senate Judiciary Committee, 224 Dirksen Senate Office Building, Washington DC 20510-6050, (202) 224-5225</w:t>
      </w:r>
    </w:p>
    <w:p w14:paraId="1AA28F5D" w14:textId="77777777" w:rsidR="006E7B78" w:rsidRPr="000348A9" w:rsidRDefault="006E7B78" w:rsidP="006E7B78">
      <w:pPr>
        <w:contextualSpacing/>
      </w:pPr>
      <w:r w:rsidRPr="000348A9">
        <w:t xml:space="preserve">• </w:t>
      </w:r>
      <w:r w:rsidRPr="000348A9">
        <w:rPr>
          <w:b/>
        </w:rPr>
        <w:t>Senator Dianne Feinstein</w:t>
      </w:r>
      <w:r w:rsidRPr="000348A9">
        <w:t xml:space="preserve"> (D-CA), Ranking Member, Senate Judiciary Committee, 331 Hart Senate Office Building, Washington DC 20510, (202) 224-3841</w:t>
      </w:r>
    </w:p>
    <w:p w14:paraId="696299EE" w14:textId="77777777" w:rsidR="006E7B78" w:rsidRPr="000348A9" w:rsidRDefault="006E7B78" w:rsidP="006E7B78">
      <w:pPr>
        <w:contextualSpacing/>
      </w:pPr>
      <w:r w:rsidRPr="000348A9">
        <w:t xml:space="preserve">• </w:t>
      </w:r>
      <w:r w:rsidRPr="000348A9">
        <w:rPr>
          <w:b/>
        </w:rPr>
        <w:t>Senator Kamala Harris</w:t>
      </w:r>
      <w:r w:rsidRPr="000348A9">
        <w:t xml:space="preserve"> (D-CA), Member, Senate Judiciary Committee, 112 Hart Senate Office Building, Washington DC 20510, (202) 224-3553</w:t>
      </w:r>
    </w:p>
    <w:p w14:paraId="06B833AE" w14:textId="77777777" w:rsidR="006E7B78" w:rsidRPr="000348A9" w:rsidRDefault="006E7B78" w:rsidP="006E7B78">
      <w:pPr>
        <w:contextualSpacing/>
      </w:pPr>
      <w:r w:rsidRPr="000348A9">
        <w:t xml:space="preserve">• </w:t>
      </w:r>
      <w:r w:rsidRPr="000348A9">
        <w:rPr>
          <w:b/>
        </w:rPr>
        <w:t>Senator Lindsey Graham</w:t>
      </w:r>
      <w:r w:rsidRPr="000348A9">
        <w:t xml:space="preserve"> (R-SC), Member, Senate Judiciary Committee, 224 Dirksen Senate Office Building, Washington DC 20510-6050, (202) 224-5225</w:t>
      </w:r>
    </w:p>
    <w:p w14:paraId="63A3431F" w14:textId="77777777" w:rsidR="006E7B78" w:rsidRDefault="006E7B78" w:rsidP="006E7B78">
      <w:pPr>
        <w:contextualSpacing/>
        <w:rPr>
          <w:bCs/>
        </w:rPr>
      </w:pPr>
      <w:r w:rsidRPr="000348A9">
        <w:t xml:space="preserve">• </w:t>
      </w:r>
      <w:r w:rsidRPr="000348A9">
        <w:rPr>
          <w:b/>
        </w:rPr>
        <w:t>Senator Cory Booker</w:t>
      </w:r>
      <w:r w:rsidRPr="000348A9">
        <w:t xml:space="preserve"> (D-NJ), Member, Senate Judiciary Committee, 224 Dirksen Senate Office Building, Washington DC 20510-6050, (202) 224-5225</w:t>
      </w:r>
    </w:p>
    <w:p w14:paraId="0952DCD9" w14:textId="77777777" w:rsidR="006E7B78" w:rsidRDefault="006E7B78" w:rsidP="006E7B78">
      <w:pPr>
        <w:contextualSpacing/>
        <w:rPr>
          <w:bCs/>
        </w:rPr>
      </w:pPr>
    </w:p>
    <w:p w14:paraId="4AEF297A" w14:textId="77777777" w:rsidR="006E7B78" w:rsidRDefault="006E7B78" w:rsidP="006E7B78">
      <w:pPr>
        <w:contextualSpacing/>
        <w:rPr>
          <w:bCs/>
        </w:rPr>
      </w:pPr>
    </w:p>
    <w:p w14:paraId="54171372" w14:textId="77777777" w:rsidR="006E7B78" w:rsidRDefault="006E7B78" w:rsidP="006E7B78">
      <w:r>
        <w:rPr>
          <w:bCs/>
        </w:rPr>
        <w:t xml:space="preserve">Senator Kirsten Gillibrand (D-NY) has introduced the “Department of Homeland Security Accountability and Transparency Act” (DATA), S.2832, which would create a formal, record-keeping process for all Customs and Border Patrol (CBP) and Immigration and Customs Enforcement (ICE) stops and searches. </w:t>
      </w:r>
      <w:r w:rsidRPr="00E7197A">
        <w:t>Currently, there is no required record-keeping process for officers making a patrol stop or inspection, except in cases of arrest or use of force by an officer. Border patrol agents have broad authority to question anyone within 100 miles of a U.S. land or coastal border about their immigration status, which covers most of the population of the United States. Border patrol agents routinely question passengers on Amtrak and passenger buses about their immigration status without having to keep a formal record of the majority of these stops. This legislation is cosponsored by Senators Elizabeth Warren (D-MA), Tom Udall (D-NM), and Jeff Merkley (D-OR).</w:t>
      </w:r>
      <w:r>
        <w:t xml:space="preserve"> S.2832 is currently before the Senate Homeland Security and Governmental Affairs Committee.</w:t>
      </w:r>
    </w:p>
    <w:p w14:paraId="1451EC5C" w14:textId="77777777" w:rsidR="006E7B78" w:rsidRDefault="006E7B78" w:rsidP="006E7B78">
      <w:r w:rsidRPr="002B1A88">
        <w:rPr>
          <w:b/>
        </w:rPr>
        <w:t>THANKS</w:t>
      </w:r>
      <w:r>
        <w:t xml:space="preserve"> for introducing S.2832 to</w:t>
      </w:r>
    </w:p>
    <w:p w14:paraId="25E54723" w14:textId="77777777" w:rsidR="006E7B78" w:rsidRDefault="006E7B78" w:rsidP="006E7B78">
      <w:r>
        <w:t xml:space="preserve">• </w:t>
      </w:r>
      <w:r w:rsidRPr="002B1A88">
        <w:rPr>
          <w:b/>
        </w:rPr>
        <w:t>Senator Kirsten Gillibrand</w:t>
      </w:r>
      <w:r>
        <w:t xml:space="preserve"> (D-NY), 478 Russell House Office Building, Washington DC 20510, (202) 224-4451</w:t>
      </w:r>
    </w:p>
    <w:p w14:paraId="67E6C8A7" w14:textId="77777777" w:rsidR="006E7B78" w:rsidRDefault="006E7B78" w:rsidP="006E7B78">
      <w:r w:rsidRPr="002B1A88">
        <w:rPr>
          <w:b/>
        </w:rPr>
        <w:t>INFORM</w:t>
      </w:r>
      <w:r>
        <w:t xml:space="preserve"> key members of the Homeland Security and Governmental Affair Committee that CBP and ICE are out of control and that you want to see this necessary legislation given immediate, serious attention</w:t>
      </w:r>
    </w:p>
    <w:p w14:paraId="1BAC9EB0" w14:textId="77777777" w:rsidR="006E7B78" w:rsidRDefault="006E7B78" w:rsidP="006E7B78">
      <w:r>
        <w:lastRenderedPageBreak/>
        <w:t xml:space="preserve">• </w:t>
      </w:r>
      <w:r w:rsidRPr="00CC2033">
        <w:rPr>
          <w:b/>
        </w:rPr>
        <w:t>Senator Ron Johnson</w:t>
      </w:r>
      <w:r>
        <w:t xml:space="preserve"> (R-WI), Chair, Homeland Security and Governmental Affairs Committee, 340 Dirksen Senate Office Building, Washington DC 20510, (202) 224-4751</w:t>
      </w:r>
    </w:p>
    <w:p w14:paraId="48508E9E" w14:textId="77777777" w:rsidR="006E7B78" w:rsidRPr="00E7197A" w:rsidRDefault="006E7B78" w:rsidP="006E7B78">
      <w:r>
        <w:t xml:space="preserve">• </w:t>
      </w:r>
      <w:r w:rsidRPr="00CC2033">
        <w:rPr>
          <w:b/>
        </w:rPr>
        <w:t>Senator Claire McCaskill</w:t>
      </w:r>
      <w:r>
        <w:t xml:space="preserve"> (D-MO), Ranking Member, Homeland Security and Governmental Affairs Committee, 340 Dirksen Senate Office Building, Washington DC 20510, (202) 224-4751</w:t>
      </w:r>
    </w:p>
    <w:p w14:paraId="557C2494" w14:textId="77777777" w:rsidR="006E7B78" w:rsidRDefault="006E7B78" w:rsidP="006E7B78">
      <w:pPr>
        <w:contextualSpacing/>
        <w:rPr>
          <w:bCs/>
        </w:rPr>
      </w:pPr>
      <w:r w:rsidRPr="000348A9">
        <w:t xml:space="preserve">• </w:t>
      </w:r>
      <w:r w:rsidRPr="000348A9">
        <w:rPr>
          <w:b/>
        </w:rPr>
        <w:t>Senator Kamala Harris</w:t>
      </w:r>
      <w:r w:rsidRPr="000348A9">
        <w:t xml:space="preserve"> (D-CA), Member, </w:t>
      </w:r>
      <w:r>
        <w:t>Homeland Security and Governmental Affairs Committee</w:t>
      </w:r>
      <w:r w:rsidRPr="000348A9">
        <w:t>, 112 Hart Senate Office Building, Washington DC 20510, (202) 224-3553</w:t>
      </w:r>
    </w:p>
    <w:p w14:paraId="16943229" w14:textId="77777777" w:rsidR="006E7B78" w:rsidRDefault="006E7B78" w:rsidP="006E7B78">
      <w:pPr>
        <w:contextualSpacing/>
        <w:rPr>
          <w:bCs/>
        </w:rPr>
      </w:pPr>
    </w:p>
    <w:p w14:paraId="4E55140E" w14:textId="77777777" w:rsidR="006E7B78" w:rsidRPr="00CC2033" w:rsidRDefault="006E7B78" w:rsidP="006E7B78">
      <w:pPr>
        <w:contextualSpacing/>
        <w:rPr>
          <w:bCs/>
        </w:rPr>
      </w:pPr>
    </w:p>
    <w:p w14:paraId="30EF29AA" w14:textId="77777777" w:rsidR="006E7B78" w:rsidRDefault="006E7B78" w:rsidP="006E7B78">
      <w:pPr>
        <w:contextualSpacing/>
        <w:rPr>
          <w:color w:val="000000"/>
        </w:rPr>
      </w:pPr>
      <w:r>
        <w:rPr>
          <w:bCs/>
        </w:rPr>
        <w:t xml:space="preserve">From </w:t>
      </w:r>
      <w:r w:rsidRPr="00CC2033">
        <w:rPr>
          <w:bCs/>
          <w:i/>
        </w:rPr>
        <w:t>Americans of Conscience</w:t>
      </w:r>
      <w:r>
        <w:rPr>
          <w:bCs/>
        </w:rPr>
        <w:t>: ICE is</w:t>
      </w:r>
      <w:r w:rsidRPr="00CC2033">
        <w:rPr>
          <w:color w:val="000000"/>
        </w:rPr>
        <w:t xml:space="preserve"> the only law enforcement</w:t>
      </w:r>
      <w:r>
        <w:rPr>
          <w:color w:val="000000"/>
        </w:rPr>
        <w:t xml:space="preserve"> agency with a detention quota.</w:t>
      </w:r>
      <w:r w:rsidRPr="00CC2033">
        <w:rPr>
          <w:color w:val="000000"/>
        </w:rPr>
        <w:t xml:space="preserve"> With ICE detention costing</w:t>
      </w:r>
      <w:r>
        <w:rPr>
          <w:color w:val="000000"/>
        </w:rPr>
        <w:t xml:space="preserve"> $134 per day per bed</w:t>
      </w:r>
      <w:r w:rsidRPr="00CC2033">
        <w:rPr>
          <w:color w:val="000000"/>
        </w:rPr>
        <w:t>, people who pose no risk to the public can be monitored at much lower expense to taxpayers outside of these facilities. The</w:t>
      </w:r>
      <w:r>
        <w:rPr>
          <w:color w:val="000000"/>
        </w:rPr>
        <w:t xml:space="preserve"> bed quota</w:t>
      </w:r>
      <w:r w:rsidRPr="00CC2033">
        <w:rPr>
          <w:color w:val="000000"/>
        </w:rPr>
        <w:t xml:space="preserve"> enriches private prison operators without</w:t>
      </w:r>
      <w:r>
        <w:rPr>
          <w:color w:val="000000"/>
        </w:rPr>
        <w:t xml:space="preserve"> making us safer.</w:t>
      </w:r>
    </w:p>
    <w:p w14:paraId="621E2AA9" w14:textId="77777777" w:rsidR="006E7B78" w:rsidRDefault="006E7B78" w:rsidP="006E7B78">
      <w:pPr>
        <w:contextualSpacing/>
        <w:rPr>
          <w:color w:val="000000"/>
        </w:rPr>
      </w:pPr>
      <w:r w:rsidRPr="00CC2033">
        <w:rPr>
          <w:b/>
          <w:color w:val="000000"/>
        </w:rPr>
        <w:t>REQUEST</w:t>
      </w:r>
      <w:r>
        <w:rPr>
          <w:color w:val="000000"/>
        </w:rPr>
        <w:t xml:space="preserve"> an end to this mandate that</w:t>
      </w:r>
      <w:r w:rsidRPr="00CC2033">
        <w:rPr>
          <w:color w:val="000000"/>
        </w:rPr>
        <w:t xml:space="preserve"> warehouses legal asylum seekers</w:t>
      </w:r>
      <w:r>
        <w:rPr>
          <w:color w:val="000000"/>
        </w:rPr>
        <w:t xml:space="preserve"> and enriches private prison operators</w:t>
      </w:r>
    </w:p>
    <w:p w14:paraId="3A576F4F" w14:textId="77777777" w:rsidR="006E7B78" w:rsidRDefault="006E7B78" w:rsidP="006E7B78">
      <w:pPr>
        <w:contextualSpacing/>
      </w:pPr>
      <w:r w:rsidRPr="000348A9">
        <w:t xml:space="preserve">• </w:t>
      </w:r>
      <w:r w:rsidRPr="000348A9">
        <w:rPr>
          <w:b/>
        </w:rPr>
        <w:t>Senator Dianne Feinstein</w:t>
      </w:r>
      <w:r w:rsidRPr="000348A9">
        <w:t xml:space="preserve"> (D-CA), 331 Hart Senate Office Building, Washington DC 20510, (202) 224-3841</w:t>
      </w:r>
    </w:p>
    <w:p w14:paraId="47560257" w14:textId="77777777" w:rsidR="006E7B78" w:rsidRDefault="006E7B78" w:rsidP="006E7B78">
      <w:pPr>
        <w:contextualSpacing/>
      </w:pPr>
      <w:r w:rsidRPr="000348A9">
        <w:t xml:space="preserve">• </w:t>
      </w:r>
      <w:r w:rsidRPr="000348A9">
        <w:rPr>
          <w:b/>
        </w:rPr>
        <w:t>Senator Kamala Harris</w:t>
      </w:r>
      <w:r w:rsidRPr="000348A9">
        <w:t xml:space="preserve"> (D-CA), 112 Hart Senate Office Building, Washington DC 20510, (202) 224-3553</w:t>
      </w:r>
    </w:p>
    <w:p w14:paraId="49A498E0" w14:textId="77777777" w:rsidR="006E7B78" w:rsidRPr="00CC2033" w:rsidRDefault="006E7B78" w:rsidP="006E7B78">
      <w:pPr>
        <w:contextualSpacing/>
      </w:pPr>
      <w:r w:rsidRPr="000348A9">
        <w:rPr>
          <w:b/>
        </w:rPr>
        <w:t>• Representative Jimmy Panetta</w:t>
      </w:r>
      <w:r w:rsidRPr="000348A9">
        <w:t xml:space="preserve"> (D-CA), 228 Cannon House Office Building, Washington DC 20515, (202) 225-2861</w:t>
      </w:r>
    </w:p>
    <w:p w14:paraId="4A8997F9" w14:textId="77777777" w:rsidR="006E7B78" w:rsidRPr="00CC2033" w:rsidRDefault="006E7B78" w:rsidP="006E7B78">
      <w:pPr>
        <w:contextualSpacing/>
        <w:rPr>
          <w:color w:val="000000"/>
          <w:shd w:val="clear" w:color="auto" w:fill="FFFFFF"/>
        </w:rPr>
      </w:pPr>
    </w:p>
    <w:p w14:paraId="1B981A0E" w14:textId="77777777" w:rsidR="006E7B78" w:rsidRDefault="006E7B78" w:rsidP="006E7B78">
      <w:pPr>
        <w:contextualSpacing/>
        <w:rPr>
          <w:color w:val="000000"/>
          <w:shd w:val="clear" w:color="auto" w:fill="FFFFFF"/>
        </w:rPr>
      </w:pPr>
    </w:p>
    <w:p w14:paraId="352C4275" w14:textId="77777777" w:rsidR="006E7B78" w:rsidRDefault="006E7B78" w:rsidP="006E7B78">
      <w:r w:rsidRPr="00CC2033">
        <w:rPr>
          <w:i/>
        </w:rPr>
        <w:t>Politico</w:t>
      </w:r>
      <w:r>
        <w:t xml:space="preserve"> reports that “Centrist House Republicans are defying Speaker Paul Ryan and planning to force a floor vote shielding Dreamers from deportation, a last-ditch attempt at securing a deal on immigration. By filing a discharge petition [in May], the five centrists who work closely on immigration issues are hoping to pressure President Donald Trump and GOP leaders into working with Democrats to codify Deferred Action for Childhood Arrivals.”</w:t>
      </w:r>
    </w:p>
    <w:p w14:paraId="7DFE6542" w14:textId="77777777" w:rsidR="006E7B78" w:rsidRDefault="006E7B78" w:rsidP="006E7B78">
      <w:r w:rsidRPr="00F70283">
        <w:rPr>
          <w:b/>
        </w:rPr>
        <w:t>THANKS</w:t>
      </w:r>
      <w:r>
        <w:t xml:space="preserve"> to these Representatives (two of whom are from California) willing to reach across the aisle to defend our Dreamers</w:t>
      </w:r>
    </w:p>
    <w:p w14:paraId="237F7E41" w14:textId="77777777" w:rsidR="006E7B78" w:rsidRDefault="006E7B78" w:rsidP="006E7B78">
      <w:pPr>
        <w:contextualSpacing/>
        <w:rPr>
          <w:bCs/>
          <w:color w:val="000000"/>
        </w:rPr>
      </w:pPr>
      <w:r>
        <w:rPr>
          <w:color w:val="000000"/>
          <w:shd w:val="clear" w:color="auto" w:fill="FFFFFF"/>
        </w:rPr>
        <w:t xml:space="preserve">• </w:t>
      </w:r>
      <w:r w:rsidRPr="00CC2033">
        <w:rPr>
          <w:b/>
          <w:bCs/>
          <w:color w:val="000000"/>
        </w:rPr>
        <w:t>Carlos Curbelo</w:t>
      </w:r>
      <w:r>
        <w:rPr>
          <w:bCs/>
          <w:color w:val="000000"/>
        </w:rPr>
        <w:t xml:space="preserve"> (R-FL), </w:t>
      </w:r>
      <w:r w:rsidRPr="00CC2033">
        <w:rPr>
          <w:color w:val="000000"/>
          <w:shd w:val="clear" w:color="auto" w:fill="FCFCFF"/>
        </w:rPr>
        <w:t>12851 SW 42nd Street, Suite 131, Miami, FL 33175</w:t>
      </w:r>
      <w:r>
        <w:rPr>
          <w:color w:val="000000"/>
          <w:shd w:val="clear" w:color="auto" w:fill="FCFCFF"/>
        </w:rPr>
        <w:t>, (202) 225-2778</w:t>
      </w:r>
    </w:p>
    <w:p w14:paraId="6D1B3F07" w14:textId="77777777" w:rsidR="006E7B78" w:rsidRDefault="006E7B78" w:rsidP="006E7B78">
      <w:pPr>
        <w:contextualSpacing/>
        <w:rPr>
          <w:color w:val="000000"/>
        </w:rPr>
      </w:pPr>
      <w:r>
        <w:rPr>
          <w:bCs/>
          <w:color w:val="000000"/>
        </w:rPr>
        <w:t xml:space="preserve">• </w:t>
      </w:r>
      <w:r w:rsidRPr="00CC2033">
        <w:rPr>
          <w:b/>
          <w:bCs/>
          <w:color w:val="000000"/>
        </w:rPr>
        <w:t>Mario Diaz-Balart</w:t>
      </w:r>
      <w:r w:rsidRPr="00CC2033">
        <w:rPr>
          <w:color w:val="000000"/>
        </w:rPr>
        <w:t xml:space="preserve"> (R-FL)</w:t>
      </w:r>
      <w:r>
        <w:rPr>
          <w:color w:val="000000"/>
        </w:rPr>
        <w:t xml:space="preserve">, </w:t>
      </w:r>
      <w:r w:rsidRPr="00CC2033">
        <w:rPr>
          <w:color w:val="000000"/>
        </w:rPr>
        <w:t>8669 NW 36th Street, Suite 100, Doral, FL 33166</w:t>
      </w:r>
      <w:r>
        <w:rPr>
          <w:color w:val="000000"/>
        </w:rPr>
        <w:t>, (202) 225-4211</w:t>
      </w:r>
    </w:p>
    <w:p w14:paraId="494DF152" w14:textId="77777777" w:rsidR="006E7B78" w:rsidRDefault="006E7B78" w:rsidP="006E7B78">
      <w:pPr>
        <w:contextualSpacing/>
        <w:rPr>
          <w:color w:val="000000"/>
        </w:rPr>
      </w:pPr>
      <w:r>
        <w:rPr>
          <w:color w:val="000000"/>
        </w:rPr>
        <w:t xml:space="preserve">• </w:t>
      </w:r>
      <w:r w:rsidRPr="00CC2033">
        <w:rPr>
          <w:b/>
          <w:bCs/>
          <w:color w:val="000000"/>
        </w:rPr>
        <w:t>Will Hurd</w:t>
      </w:r>
      <w:r w:rsidRPr="00CC2033">
        <w:rPr>
          <w:color w:val="000000"/>
        </w:rPr>
        <w:t xml:space="preserve"> (R-TX)</w:t>
      </w:r>
      <w:r>
        <w:rPr>
          <w:color w:val="000000"/>
        </w:rPr>
        <w:t xml:space="preserve">, </w:t>
      </w:r>
      <w:r w:rsidRPr="00CC2033">
        <w:rPr>
          <w:color w:val="000000"/>
        </w:rPr>
        <w:t>1104 West 10th, Del Rio, TX 78840</w:t>
      </w:r>
      <w:r>
        <w:rPr>
          <w:color w:val="000000"/>
        </w:rPr>
        <w:t>, (202) 225-4511</w:t>
      </w:r>
    </w:p>
    <w:p w14:paraId="4E2FA158" w14:textId="77777777" w:rsidR="006E7B78" w:rsidRDefault="006E7B78" w:rsidP="006E7B78">
      <w:pPr>
        <w:contextualSpacing/>
        <w:rPr>
          <w:bCs/>
          <w:color w:val="000000"/>
        </w:rPr>
      </w:pPr>
      <w:r>
        <w:rPr>
          <w:color w:val="000000"/>
        </w:rPr>
        <w:t xml:space="preserve">• </w:t>
      </w:r>
      <w:r w:rsidRPr="00CC2033">
        <w:rPr>
          <w:b/>
          <w:bCs/>
          <w:color w:val="000000"/>
        </w:rPr>
        <w:t>Jeff Denham</w:t>
      </w:r>
      <w:r>
        <w:rPr>
          <w:b/>
          <w:bCs/>
          <w:color w:val="000000"/>
        </w:rPr>
        <w:t xml:space="preserve"> </w:t>
      </w:r>
      <w:r>
        <w:rPr>
          <w:bCs/>
          <w:color w:val="000000"/>
        </w:rPr>
        <w:t xml:space="preserve">(R-CA), </w:t>
      </w:r>
      <w:r w:rsidRPr="00CC2033">
        <w:rPr>
          <w:color w:val="000000"/>
        </w:rPr>
        <w:t>Sisk Road, Suite 202, Modesto, CA 95356</w:t>
      </w:r>
      <w:r>
        <w:rPr>
          <w:color w:val="000000"/>
        </w:rPr>
        <w:t>, (202) 225-4540</w:t>
      </w:r>
    </w:p>
    <w:p w14:paraId="144D7C8C" w14:textId="77777777" w:rsidR="006E7B78" w:rsidRPr="00F70283" w:rsidRDefault="006E7B78" w:rsidP="006E7B78">
      <w:pPr>
        <w:contextualSpacing/>
        <w:rPr>
          <w:color w:val="000000"/>
          <w:shd w:val="clear" w:color="auto" w:fill="FFFFFF"/>
        </w:rPr>
      </w:pPr>
      <w:r>
        <w:rPr>
          <w:bCs/>
          <w:color w:val="000000"/>
        </w:rPr>
        <w:t xml:space="preserve">• </w:t>
      </w:r>
      <w:r>
        <w:rPr>
          <w:b/>
          <w:bCs/>
          <w:color w:val="000000"/>
        </w:rPr>
        <w:t xml:space="preserve">David Valadao </w:t>
      </w:r>
      <w:r>
        <w:rPr>
          <w:bCs/>
          <w:color w:val="000000"/>
        </w:rPr>
        <w:t xml:space="preserve">(R-CA), </w:t>
      </w:r>
      <w:r w:rsidRPr="00CC2033">
        <w:rPr>
          <w:color w:val="000000"/>
        </w:rPr>
        <w:t>2700 M Street, Suite #250B, Bakersfield, CA 93301</w:t>
      </w:r>
      <w:r>
        <w:rPr>
          <w:color w:val="000000"/>
        </w:rPr>
        <w:t>, (202) 225-4695</w:t>
      </w:r>
    </w:p>
    <w:p w14:paraId="7BAFB696" w14:textId="77777777" w:rsidR="006E7B78" w:rsidRDefault="006E7B78" w:rsidP="006E7B78">
      <w:pPr>
        <w:contextualSpacing/>
        <w:rPr>
          <w:color w:val="000000"/>
          <w:shd w:val="clear" w:color="auto" w:fill="FFFFFF"/>
        </w:rPr>
      </w:pPr>
    </w:p>
    <w:p w14:paraId="1EFC8D62" w14:textId="77777777" w:rsidR="006E7B78" w:rsidRPr="00CC2033" w:rsidRDefault="006E7B78" w:rsidP="006E7B78">
      <w:pPr>
        <w:contextualSpacing/>
        <w:rPr>
          <w:color w:val="000000"/>
          <w:shd w:val="clear" w:color="auto" w:fill="FFFFFF"/>
        </w:rPr>
      </w:pPr>
    </w:p>
    <w:p w14:paraId="59C8A9DD" w14:textId="77777777" w:rsidR="006E7B78" w:rsidRPr="00496F54" w:rsidRDefault="006E7B78" w:rsidP="006E7B78">
      <w:pPr>
        <w:spacing w:before="100" w:beforeAutospacing="1" w:after="100" w:afterAutospacing="1"/>
        <w:contextualSpacing/>
      </w:pPr>
      <w:r>
        <w:t xml:space="preserve">The </w:t>
      </w:r>
      <w:r w:rsidRPr="00496F54">
        <w:rPr>
          <w:i/>
        </w:rPr>
        <w:t>New York Times</w:t>
      </w:r>
      <w:r>
        <w:t xml:space="preserve"> reports that “</w:t>
      </w:r>
      <w:r w:rsidRPr="00496F54">
        <w:t>Members of a special team at the Education Department that had been investigating widespread abuses by for-profit colleges have been marginalized, reassigned or instructed to focus on other matters, according to current and former employees.</w:t>
      </w:r>
    </w:p>
    <w:p w14:paraId="02296525" w14:textId="77777777" w:rsidR="006E7B78" w:rsidRDefault="006E7B78" w:rsidP="006E7B78">
      <w:r w:rsidRPr="00496F54">
        <w:t>The unwinding of the team has effectively killed investigations into possibly fraudulent activities at several large for-profit colleges where top hires of Betsy DeVos, the education secretary, had previously worked.</w:t>
      </w:r>
      <w:r>
        <w:t xml:space="preserve"> </w:t>
      </w:r>
      <w:r w:rsidRPr="00496F54">
        <w:t>During the final months of the Obama administration, the team had expanded to include a dozen or so lawyers and investigators who were looking into advertising, recruitment practices and job placement claims at several institutions, including DeVry Education Group.</w:t>
      </w:r>
      <w:r>
        <w:t xml:space="preserve"> </w:t>
      </w:r>
      <w:r w:rsidRPr="00496F54">
        <w:t xml:space="preserve">The investigation into DeVry ground to a halt early last year. Later, in the summer, Ms. DeVos named Julian Schmoke, a former dean at DeVry, as the team’s new </w:t>
      </w:r>
      <w:r w:rsidRPr="00496F54">
        <w:lastRenderedPageBreak/>
        <w:t>supervisor.</w:t>
      </w:r>
      <w:r>
        <w:t xml:space="preserve"> Now only three employees work on the team, and their mission has been scaled back to focus on processing student loan forgiveness applications and looking at smaller compliance cases.”</w:t>
      </w:r>
    </w:p>
    <w:p w14:paraId="0919F876" w14:textId="77777777" w:rsidR="006E7B78" w:rsidRDefault="006E7B78" w:rsidP="006E7B78">
      <w:pPr>
        <w:contextualSpacing/>
      </w:pPr>
      <w:r w:rsidRPr="00496F54">
        <w:rPr>
          <w:b/>
        </w:rPr>
        <w:t>DEMAND</w:t>
      </w:r>
      <w:r>
        <w:t xml:space="preserve"> that abuses by for-profit colleges be taken seriously, investigated, and, when appropriate, prosecuted</w:t>
      </w:r>
    </w:p>
    <w:p w14:paraId="445D8D4D" w14:textId="77777777" w:rsidR="006E7B78" w:rsidRDefault="006E7B78" w:rsidP="006E7B78">
      <w:pPr>
        <w:contextualSpacing/>
      </w:pPr>
      <w:r w:rsidRPr="000348A9">
        <w:t xml:space="preserve">• </w:t>
      </w:r>
      <w:r w:rsidRPr="000348A9">
        <w:rPr>
          <w:b/>
        </w:rPr>
        <w:t>Secretary Betsy DeVos</w:t>
      </w:r>
      <w:r w:rsidRPr="000348A9">
        <w:t>, U.S. Department of Education, 7W301 LBJ Building, Mail Number 0100, 400 Maryland Ave. SW, Washington DC 20202, (202) 401-3000</w:t>
      </w:r>
    </w:p>
    <w:p w14:paraId="5402A9EA" w14:textId="77777777" w:rsidR="006E7B78" w:rsidRPr="00CC2033" w:rsidRDefault="006E7B78" w:rsidP="006E7B78">
      <w:pPr>
        <w:contextualSpacing/>
        <w:rPr>
          <w:bCs/>
        </w:rPr>
      </w:pPr>
    </w:p>
    <w:p w14:paraId="053D5698" w14:textId="77777777" w:rsidR="006E7B78" w:rsidRPr="00CC2033" w:rsidRDefault="006E7B78" w:rsidP="006E7B78">
      <w:pPr>
        <w:contextualSpacing/>
        <w:rPr>
          <w:bCs/>
        </w:rPr>
      </w:pPr>
    </w:p>
    <w:p w14:paraId="1D2FBDDE" w14:textId="77777777" w:rsidR="006E7B78" w:rsidRPr="00CC2033" w:rsidRDefault="006E7B78" w:rsidP="006E7B78">
      <w:pPr>
        <w:contextualSpacing/>
      </w:pPr>
      <w:r w:rsidRPr="00CC2033">
        <w:rPr>
          <w:bCs/>
        </w:rPr>
        <w:t xml:space="preserve">Congress recently approved funding for CHIP guaranteeing healthcare for the next ten years for the 9 million children in this country who depend on it. They deliberated on this funding for months with children’s lives hanging in the balance. Now CHIP is under attack again. A White House proposal that the </w:t>
      </w:r>
      <w:r w:rsidRPr="00CC2033">
        <w:rPr>
          <w:bCs/>
          <w:i/>
        </w:rPr>
        <w:t>Washington Post</w:t>
      </w:r>
      <w:r w:rsidRPr="00CC2033">
        <w:rPr>
          <w:bCs/>
        </w:rPr>
        <w:t xml:space="preserve"> says is motivated by “</w:t>
      </w:r>
      <w:r w:rsidRPr="00CC2033">
        <w:t>hope that it will temper conservative angst over ballooning budget deficits”</w:t>
      </w:r>
      <w:r w:rsidRPr="00CC2033">
        <w:rPr>
          <w:bCs/>
        </w:rPr>
        <w:t xml:space="preserve"> would cancel $5 billion authorized to bolster reimbursements to states for children’s health care costs, and another $2 billion from a contingency fund for states with funding shortfalls because of higher-than-expected enrollment. The White House claims that these cuts would have no effect on children’s healthcare.  However, a statement by the American Academy of Pediatrics states that these cuts would violate the bipartisan agreement just reached by Congress. It would cut funding states rely on when natural disasters hit and during times of economic recession when there are spikes in CHIP enrollment.  Once the president recommends a rescission, Congress has 45 days to approve the request. It needs only a majority vote in each chamber to pass. </w:t>
      </w:r>
    </w:p>
    <w:p w14:paraId="4B93AD69" w14:textId="77777777" w:rsidR="006E7B78" w:rsidRPr="00CC2033" w:rsidRDefault="006E7B78" w:rsidP="006E7B78">
      <w:pPr>
        <w:contextualSpacing/>
      </w:pPr>
      <w:r w:rsidRPr="00CC2033">
        <w:rPr>
          <w:b/>
        </w:rPr>
        <w:t>DECRY</w:t>
      </w:r>
      <w:r w:rsidRPr="00CC2033">
        <w:t xml:space="preserve"> this betrayal of hard-won funds for CHIP and other essential programs and ask our Congresspeople to speak up in opposition to it</w:t>
      </w:r>
    </w:p>
    <w:p w14:paraId="7B708516" w14:textId="77777777" w:rsidR="006E7B78" w:rsidRPr="00CC2033" w:rsidRDefault="006E7B78" w:rsidP="006E7B78">
      <w:pPr>
        <w:contextualSpacing/>
      </w:pPr>
      <w:r w:rsidRPr="00CC2033">
        <w:t xml:space="preserve">• </w:t>
      </w:r>
      <w:r w:rsidRPr="00CC2033">
        <w:rPr>
          <w:b/>
        </w:rPr>
        <w:t>Senator Dianne Feinstein</w:t>
      </w:r>
      <w:r w:rsidRPr="00CC2033">
        <w:t xml:space="preserve"> (D-CA), 331 Hart Senate Office Building, Washington DC 20510, (202) 224-3841</w:t>
      </w:r>
    </w:p>
    <w:p w14:paraId="26AE8512" w14:textId="77777777" w:rsidR="006E7B78" w:rsidRPr="00CC2033" w:rsidRDefault="006E7B78" w:rsidP="006E7B78">
      <w:pPr>
        <w:contextualSpacing/>
      </w:pPr>
      <w:r w:rsidRPr="00CC2033">
        <w:t xml:space="preserve">• </w:t>
      </w:r>
      <w:r w:rsidRPr="00CC2033">
        <w:rPr>
          <w:b/>
        </w:rPr>
        <w:t>Senator Kamala Harris</w:t>
      </w:r>
      <w:r w:rsidRPr="00CC2033">
        <w:t xml:space="preserve"> (D-CA), 112 Hart Senate Office Building, Washington DC 20510, (202) 224-3553</w:t>
      </w:r>
    </w:p>
    <w:p w14:paraId="1033C28F" w14:textId="77777777" w:rsidR="006E7B78" w:rsidRPr="00CC2033" w:rsidRDefault="006E7B78" w:rsidP="006E7B78">
      <w:pPr>
        <w:contextualSpacing/>
      </w:pPr>
      <w:r w:rsidRPr="00CC2033">
        <w:rPr>
          <w:b/>
        </w:rPr>
        <w:t>• Representative Jimmy Panetta</w:t>
      </w:r>
      <w:r w:rsidRPr="00CC2033">
        <w:t xml:space="preserve"> (D-CA), 228 Cannon House Office Building, Washington DC 20515, (202) 225-2861</w:t>
      </w:r>
    </w:p>
    <w:p w14:paraId="2CBB9236" w14:textId="77777777" w:rsidR="006E7B78" w:rsidRPr="00CC2033" w:rsidRDefault="006E7B78" w:rsidP="006E7B78">
      <w:pPr>
        <w:contextualSpacing/>
        <w:rPr>
          <w:bCs/>
        </w:rPr>
      </w:pPr>
    </w:p>
    <w:p w14:paraId="32E4E62D" w14:textId="77777777" w:rsidR="006E7B78" w:rsidRPr="00CC2033" w:rsidRDefault="006E7B78" w:rsidP="006E7B78">
      <w:pPr>
        <w:contextualSpacing/>
        <w:rPr>
          <w:bCs/>
        </w:rPr>
      </w:pPr>
    </w:p>
    <w:p w14:paraId="125F2DE8" w14:textId="77777777" w:rsidR="006E7B78" w:rsidRDefault="006E7B78" w:rsidP="006E7B78">
      <w:pPr>
        <w:contextualSpacing/>
        <w:rPr>
          <w:bCs/>
        </w:rPr>
      </w:pPr>
      <w:r>
        <w:rPr>
          <w:bCs/>
        </w:rPr>
        <w:t xml:space="preserve">From </w:t>
      </w:r>
      <w:r w:rsidRPr="009C5CE6">
        <w:rPr>
          <w:bCs/>
          <w:i/>
        </w:rPr>
        <w:t>Rogan’s List</w:t>
      </w:r>
      <w:r w:rsidRPr="00CC2033">
        <w:rPr>
          <w:bCs/>
        </w:rPr>
        <w:t>: To the great relief of big pharma, Trump’s feeble new plan to lower drug prices forbids Medicare—which represents 60 million people and, in 2015, 30% of all prescription drug spending—from negotiating lower drug prices</w:t>
      </w:r>
      <w:r>
        <w:rPr>
          <w:bCs/>
        </w:rPr>
        <w:t>.</w:t>
      </w:r>
      <w:r w:rsidRPr="00CC2033">
        <w:rPr>
          <w:bCs/>
        </w:rPr>
        <w:t xml:space="preserve"> Instead, Trump singled out foreign governments that “extort unreasonably low prices from U.S. drugm</w:t>
      </w:r>
      <w:r>
        <w:rPr>
          <w:bCs/>
        </w:rPr>
        <w:t>akers” by using price controls—</w:t>
      </w:r>
      <w:r w:rsidRPr="00CC2033">
        <w:rPr>
          <w:bCs/>
        </w:rPr>
        <w:t>somehow blaming them for the fact that the US has the world’s highest drug prices</w:t>
      </w:r>
      <w:r>
        <w:rPr>
          <w:bCs/>
        </w:rPr>
        <w:t>.</w:t>
      </w:r>
    </w:p>
    <w:p w14:paraId="6870E3C9" w14:textId="77777777" w:rsidR="006E7B78" w:rsidRDefault="006E7B78" w:rsidP="006E7B78">
      <w:pPr>
        <w:contextualSpacing/>
        <w:rPr>
          <w:bCs/>
        </w:rPr>
      </w:pPr>
      <w:r w:rsidRPr="00A142CA">
        <w:rPr>
          <w:b/>
          <w:bCs/>
        </w:rPr>
        <w:t>EXPLAIN</w:t>
      </w:r>
      <w:r w:rsidRPr="00CC2033">
        <w:rPr>
          <w:bCs/>
        </w:rPr>
        <w:t xml:space="preserve"> that the only route to reining in our exorbitant drug costs is to allow Medicare to use its enormous negotiating powe</w:t>
      </w:r>
      <w:r>
        <w:rPr>
          <w:bCs/>
        </w:rPr>
        <w:t>r</w:t>
      </w:r>
    </w:p>
    <w:p w14:paraId="4DDF934D" w14:textId="77777777" w:rsidR="006E7B78" w:rsidRDefault="006E7B78" w:rsidP="006E7B78">
      <w:pPr>
        <w:contextualSpacing/>
      </w:pPr>
      <w:r w:rsidRPr="000611DF">
        <w:t xml:space="preserve">• </w:t>
      </w:r>
      <w:r w:rsidRPr="000611DF">
        <w:rPr>
          <w:b/>
        </w:rPr>
        <w:t>Donald Trump</w:t>
      </w:r>
      <w:r w:rsidRPr="000611DF">
        <w:t>, the White House, 1600 Pennsylvania Ave. NW, Washington DC 20500, (202) 456-1111</w:t>
      </w:r>
    </w:p>
    <w:p w14:paraId="1522BF6D" w14:textId="77777777" w:rsidR="006E7B78" w:rsidRDefault="006E7B78" w:rsidP="006E7B78">
      <w:pPr>
        <w:contextualSpacing/>
        <w:rPr>
          <w:bCs/>
        </w:rPr>
      </w:pPr>
      <w:r w:rsidRPr="000611DF">
        <w:rPr>
          <w:bCs/>
        </w:rPr>
        <w:t xml:space="preserve">• </w:t>
      </w:r>
      <w:r w:rsidRPr="000611DF">
        <w:rPr>
          <w:b/>
          <w:bCs/>
        </w:rPr>
        <w:t>Alex Azar</w:t>
      </w:r>
      <w:r w:rsidRPr="000611DF">
        <w:rPr>
          <w:bCs/>
        </w:rPr>
        <w:t>, Secretary of Health &amp; Human Services, 200 Independence Ave, SW, DC 20201, 877-696-6775</w:t>
      </w:r>
    </w:p>
    <w:p w14:paraId="711672E4" w14:textId="77777777" w:rsidR="006E7B78" w:rsidRPr="00CC2033" w:rsidRDefault="006E7B78" w:rsidP="006E7B78">
      <w:pPr>
        <w:contextualSpacing/>
        <w:rPr>
          <w:bCs/>
        </w:rPr>
      </w:pPr>
    </w:p>
    <w:p w14:paraId="05427ACF" w14:textId="77777777" w:rsidR="006E7B78" w:rsidRPr="00CC2033" w:rsidRDefault="006E7B78" w:rsidP="006E7B78">
      <w:pPr>
        <w:contextualSpacing/>
        <w:rPr>
          <w:bCs/>
        </w:rPr>
      </w:pPr>
    </w:p>
    <w:p w14:paraId="626E12EA" w14:textId="77777777" w:rsidR="006E7B78" w:rsidRDefault="006E7B78" w:rsidP="006E7B78">
      <w:pPr>
        <w:contextualSpacing/>
        <w:rPr>
          <w:bCs/>
        </w:rPr>
      </w:pPr>
      <w:r>
        <w:rPr>
          <w:bCs/>
        </w:rPr>
        <w:lastRenderedPageBreak/>
        <w:t xml:space="preserve">From </w:t>
      </w:r>
      <w:r w:rsidRPr="00496F54">
        <w:rPr>
          <w:bCs/>
          <w:i/>
        </w:rPr>
        <w:t>Rogan’s List</w:t>
      </w:r>
      <w:r>
        <w:rPr>
          <w:bCs/>
        </w:rPr>
        <w:t xml:space="preserve">: </w:t>
      </w:r>
      <w:r w:rsidRPr="00CC2033">
        <w:rPr>
          <w:bCs/>
        </w:rPr>
        <w:t xml:space="preserve">Dallas activist Rakem Balogun, finally released from prison after 5 months during which he was denied bail, is believed to be the first person targeted and prosecuted under a secretive US surveillance effort to track so-called “black identity extremists” (BIE), an effort based on an FBI counter-terrorism assessment that ignores government crime data showing an overall decline </w:t>
      </w:r>
      <w:r>
        <w:rPr>
          <w:bCs/>
        </w:rPr>
        <w:t>in police deaths since 2001 and</w:t>
      </w:r>
      <w:r w:rsidRPr="00CC2033">
        <w:rPr>
          <w:bCs/>
        </w:rPr>
        <w:t xml:space="preserve"> the fact that most of those who shoot officers are white men. Balogun was monitored continuously after attending an Austin TX rally against police violence in 2015, a rally the FBI admitted it discovered on </w:t>
      </w:r>
      <w:r w:rsidRPr="00496F54">
        <w:rPr>
          <w:bCs/>
          <w:i/>
        </w:rPr>
        <w:t>Infowars</w:t>
      </w:r>
      <w:r w:rsidRPr="00CC2033">
        <w:rPr>
          <w:bCs/>
        </w:rPr>
        <w:t>; the FBI had no evidence of Balogun making any specific threats about harming police</w:t>
      </w:r>
      <w:r>
        <w:rPr>
          <w:bCs/>
        </w:rPr>
        <w:t xml:space="preserve">. </w:t>
      </w:r>
    </w:p>
    <w:p w14:paraId="33D8924B" w14:textId="77777777" w:rsidR="006E7B78" w:rsidRDefault="006E7B78" w:rsidP="006E7B78">
      <w:pPr>
        <w:contextualSpacing/>
        <w:rPr>
          <w:bCs/>
        </w:rPr>
      </w:pPr>
      <w:r w:rsidRPr="00496F54">
        <w:rPr>
          <w:b/>
          <w:bCs/>
        </w:rPr>
        <w:t>DEMAND</w:t>
      </w:r>
      <w:r>
        <w:rPr>
          <w:bCs/>
        </w:rPr>
        <w:t xml:space="preserve"> an end to this targeting of “</w:t>
      </w:r>
      <w:proofErr w:type="gramStart"/>
      <w:r>
        <w:rPr>
          <w:bCs/>
        </w:rPr>
        <w:t>BIE”s</w:t>
      </w:r>
      <w:proofErr w:type="gramEnd"/>
    </w:p>
    <w:p w14:paraId="167127AF" w14:textId="77777777" w:rsidR="006E7B78" w:rsidRDefault="006E7B78" w:rsidP="006E7B78">
      <w:pPr>
        <w:contextualSpacing/>
        <w:rPr>
          <w:bCs/>
        </w:rPr>
      </w:pPr>
      <w:r>
        <w:rPr>
          <w:bCs/>
        </w:rPr>
        <w:t xml:space="preserve">• </w:t>
      </w:r>
      <w:r w:rsidRPr="00496F54">
        <w:rPr>
          <w:b/>
          <w:bCs/>
        </w:rPr>
        <w:t>Director Christopher Wray</w:t>
      </w:r>
      <w:r w:rsidRPr="00CC2033">
        <w:rPr>
          <w:bCs/>
        </w:rPr>
        <w:t xml:space="preserve">, </w:t>
      </w:r>
      <w:r>
        <w:rPr>
          <w:bCs/>
        </w:rPr>
        <w:t xml:space="preserve">Federal Bureau of Investigation, </w:t>
      </w:r>
      <w:r w:rsidRPr="00CC2033">
        <w:rPr>
          <w:bCs/>
        </w:rPr>
        <w:t>935 Pennsylvania Avenue, N</w:t>
      </w:r>
      <w:r>
        <w:rPr>
          <w:bCs/>
        </w:rPr>
        <w:t xml:space="preserve">W., Washington, D.C. 20535-0001, (202) 324-3000 </w:t>
      </w:r>
    </w:p>
    <w:p w14:paraId="0E0C0F49" w14:textId="77777777" w:rsidR="006E7B78" w:rsidRPr="00CC2033" w:rsidRDefault="006E7B78" w:rsidP="006E7B78">
      <w:pPr>
        <w:contextualSpacing/>
      </w:pPr>
      <w:r>
        <w:rPr>
          <w:bCs/>
        </w:rPr>
        <w:t xml:space="preserve">• </w:t>
      </w:r>
      <w:r w:rsidRPr="00496F54">
        <w:rPr>
          <w:b/>
          <w:bCs/>
        </w:rPr>
        <w:t>Attorney General Jess Sessions</w:t>
      </w:r>
      <w:r>
        <w:rPr>
          <w:bCs/>
        </w:rPr>
        <w:t>, Department of Justice</w:t>
      </w:r>
      <w:r w:rsidRPr="00CC2033">
        <w:rPr>
          <w:bCs/>
        </w:rPr>
        <w:t xml:space="preserve">, 950 Pennsylvania </w:t>
      </w:r>
      <w:r>
        <w:rPr>
          <w:bCs/>
        </w:rPr>
        <w:t>Ave. NW, Washington, D.C. 20530, (202) 514-2000</w:t>
      </w:r>
    </w:p>
    <w:p w14:paraId="7FB32B86" w14:textId="77777777" w:rsidR="006E7B78" w:rsidRPr="00CC2033" w:rsidRDefault="006E7B78" w:rsidP="006E7B78">
      <w:pPr>
        <w:contextualSpacing/>
        <w:rPr>
          <w:bCs/>
        </w:rPr>
      </w:pPr>
    </w:p>
    <w:p w14:paraId="1799A2E0" w14:textId="77777777" w:rsidR="006E7B78" w:rsidRPr="00CC2033" w:rsidRDefault="006E7B78" w:rsidP="006E7B78">
      <w:pPr>
        <w:contextualSpacing/>
        <w:rPr>
          <w:bCs/>
        </w:rPr>
      </w:pPr>
    </w:p>
    <w:p w14:paraId="7C0A3421" w14:textId="77777777" w:rsidR="006E7B78" w:rsidRDefault="006E7B78" w:rsidP="006E7B78">
      <w:r w:rsidRPr="00CC2033">
        <w:rPr>
          <w:bCs/>
        </w:rPr>
        <w:t>In mid-May Congressional Democrats released 3500+ Facebook Ads that were purchased by Russia's infamous Internet Research Agency. Half of those ads sought to divide us over racial issues, trying to exploit one of our biggest cultural vulnerabilities All indications are that Russia will continue these kinds of information attacks. The Honest Ads Act (S. 1989), a piece of proposed legislation that Mark Zuckerberg himself endorses</w:t>
      </w:r>
      <w:r>
        <w:rPr>
          <w:bCs/>
        </w:rPr>
        <w:t>,</w:t>
      </w:r>
      <w:r>
        <w:t xml:space="preserve"> “enhance the integrity of American democracy and national security by improving disclosure requirements for online political advertisements in order to uphold the United States Supreme Court’s well-established standard that the electorate bears the right to be fully informed.”</w:t>
      </w:r>
    </w:p>
    <w:p w14:paraId="2E7EBE24" w14:textId="77777777" w:rsidR="006E7B78" w:rsidRDefault="006E7B78" w:rsidP="006E7B78">
      <w:r w:rsidRPr="00F2656D">
        <w:rPr>
          <w:b/>
        </w:rPr>
        <w:t>TELL</w:t>
      </w:r>
      <w:r>
        <w:t xml:space="preserve"> our Senators we want to know the source of political advertising we encounter online, just as is currently required of television and radio political advertising</w:t>
      </w:r>
    </w:p>
    <w:p w14:paraId="4F513123" w14:textId="77777777" w:rsidR="006E7B78" w:rsidRPr="00CC2033" w:rsidRDefault="006E7B78" w:rsidP="006E7B78">
      <w:pPr>
        <w:contextualSpacing/>
      </w:pPr>
      <w:r w:rsidRPr="00CC2033">
        <w:t xml:space="preserve">• </w:t>
      </w:r>
      <w:r w:rsidRPr="00CC2033">
        <w:rPr>
          <w:b/>
        </w:rPr>
        <w:t>Senator Dianne Feinstein</w:t>
      </w:r>
      <w:r w:rsidRPr="00CC2033">
        <w:t xml:space="preserve"> (D-CA), 331 Hart Senate Office Building, Washington DC 20510, (202) 224-3841</w:t>
      </w:r>
    </w:p>
    <w:p w14:paraId="78D6DF2F" w14:textId="77777777" w:rsidR="006E7B78" w:rsidRPr="007964A6" w:rsidRDefault="006E7B78" w:rsidP="006E7B78">
      <w:r w:rsidRPr="00CC2033">
        <w:t xml:space="preserve">• </w:t>
      </w:r>
      <w:r w:rsidRPr="00CC2033">
        <w:rPr>
          <w:b/>
        </w:rPr>
        <w:t>Senator Kamala Harris</w:t>
      </w:r>
      <w:r w:rsidRPr="00CC2033">
        <w:t xml:space="preserve"> (D-CA), 112 Hart Senate Office Building, Washington DC 20510, (202) 224-3553</w:t>
      </w:r>
    </w:p>
    <w:p w14:paraId="663CF540" w14:textId="77777777" w:rsidR="006E7B78" w:rsidRPr="00CC2033" w:rsidRDefault="006E7B78" w:rsidP="006E7B78">
      <w:pPr>
        <w:contextualSpacing/>
        <w:rPr>
          <w:bCs/>
        </w:rPr>
      </w:pPr>
    </w:p>
    <w:p w14:paraId="4B9976BC" w14:textId="77777777" w:rsidR="006E7B78" w:rsidRPr="00CC2033" w:rsidRDefault="006E7B78" w:rsidP="006E7B78">
      <w:pPr>
        <w:contextualSpacing/>
        <w:rPr>
          <w:bCs/>
        </w:rPr>
      </w:pPr>
    </w:p>
    <w:p w14:paraId="596CE602" w14:textId="77777777" w:rsidR="006E7B78" w:rsidRDefault="006E7B78" w:rsidP="006E7B78">
      <w:pPr>
        <w:contextualSpacing/>
        <w:rPr>
          <w:bCs/>
        </w:rPr>
      </w:pPr>
      <w:r w:rsidRPr="00CC2033">
        <w:rPr>
          <w:bCs/>
        </w:rPr>
        <w:t xml:space="preserve">From </w:t>
      </w:r>
      <w:r w:rsidRPr="00CC2033">
        <w:rPr>
          <w:bCs/>
          <w:i/>
        </w:rPr>
        <w:t>Rogan’s List</w:t>
      </w:r>
      <w:r w:rsidRPr="00CC2033">
        <w:rPr>
          <w:bCs/>
        </w:rPr>
        <w:t xml:space="preserve">: Florida Senators Marco Rubio (R) and Bill Nelson (D) have introduced the </w:t>
      </w:r>
      <w:r>
        <w:rPr>
          <w:bCs/>
        </w:rPr>
        <w:t>“</w:t>
      </w:r>
      <w:r w:rsidRPr="00CC2033">
        <w:rPr>
          <w:bCs/>
        </w:rPr>
        <w:t>Sober Home Fraud Detection Act</w:t>
      </w:r>
      <w:r>
        <w:rPr>
          <w:bCs/>
        </w:rPr>
        <w:t>”</w:t>
      </w:r>
      <w:r w:rsidRPr="00CC2033">
        <w:rPr>
          <w:bCs/>
        </w:rPr>
        <w:t xml:space="preserve"> (S. 2828</w:t>
      </w:r>
      <w:r>
        <w:rPr>
          <w:bCs/>
        </w:rPr>
        <w:t>—</w:t>
      </w:r>
      <w:r w:rsidRPr="00CC2033">
        <w:rPr>
          <w:bCs/>
        </w:rPr>
        <w:t>full title “</w:t>
      </w:r>
      <w:r w:rsidRPr="00CC2033">
        <w:t>A bill to develop and identify indicators of potentially fraudulent and disreputable recovery housing operators, and for other purposes</w:t>
      </w:r>
      <w:r w:rsidRPr="00CC2033">
        <w:rPr>
          <w:bCs/>
        </w:rPr>
        <w:t>”</w:t>
      </w:r>
      <w:r>
        <w:rPr>
          <w:bCs/>
        </w:rPr>
        <w:t>).</w:t>
      </w:r>
      <w:r w:rsidRPr="00CC2033">
        <w:rPr>
          <w:bCs/>
        </w:rPr>
        <w:t xml:space="preserve"> The bill is seen as a small step forward as lawmakers figure out how to regulate the industry, which has been plagued by misleading marketing and insurance fraud. </w:t>
      </w:r>
    </w:p>
    <w:p w14:paraId="41C0C127" w14:textId="77777777" w:rsidR="006E7B78" w:rsidRDefault="006E7B78" w:rsidP="006E7B78">
      <w:pPr>
        <w:contextualSpacing/>
        <w:rPr>
          <w:bCs/>
        </w:rPr>
      </w:pPr>
      <w:r>
        <w:rPr>
          <w:bCs/>
        </w:rPr>
        <w:t>ASK our</w:t>
      </w:r>
      <w:r w:rsidRPr="00CC2033">
        <w:rPr>
          <w:bCs/>
        </w:rPr>
        <w:t xml:space="preserve"> Senators to co-sponsor or support S. 2828 to he</w:t>
      </w:r>
      <w:r>
        <w:rPr>
          <w:bCs/>
        </w:rPr>
        <w:t>lp protect vulnerable consumers</w:t>
      </w:r>
    </w:p>
    <w:p w14:paraId="1ABEDAA0" w14:textId="77777777" w:rsidR="006E7B78" w:rsidRPr="00CC2033" w:rsidRDefault="006E7B78" w:rsidP="006E7B78">
      <w:pPr>
        <w:contextualSpacing/>
      </w:pPr>
      <w:r w:rsidRPr="00CC2033">
        <w:t xml:space="preserve">• </w:t>
      </w:r>
      <w:r w:rsidRPr="00CC2033">
        <w:rPr>
          <w:b/>
        </w:rPr>
        <w:t>Senator Dianne Feinstein</w:t>
      </w:r>
      <w:r w:rsidRPr="00CC2033">
        <w:t xml:space="preserve"> (D-CA), 331 Hart Senate Office Building, Washington DC 20510, (202) 224-3841</w:t>
      </w:r>
    </w:p>
    <w:p w14:paraId="26D5DD5B" w14:textId="77777777" w:rsidR="006E7B78" w:rsidRPr="00CC2033" w:rsidRDefault="006E7B78" w:rsidP="006E7B78">
      <w:pPr>
        <w:contextualSpacing/>
        <w:rPr>
          <w:bCs/>
        </w:rPr>
      </w:pPr>
      <w:r w:rsidRPr="00CC2033">
        <w:t xml:space="preserve">• </w:t>
      </w:r>
      <w:r w:rsidRPr="00CC2033">
        <w:rPr>
          <w:b/>
        </w:rPr>
        <w:t>Senator Kamala Harris</w:t>
      </w:r>
      <w:r w:rsidRPr="00CC2033">
        <w:t xml:space="preserve"> (D-CA), 112 Hart Senate Office Building, Washington DC 20510, (202) 224-3553</w:t>
      </w:r>
    </w:p>
    <w:p w14:paraId="7599AC7E" w14:textId="77777777" w:rsidR="006E7B78" w:rsidRPr="00CC2033" w:rsidRDefault="006E7B78" w:rsidP="006E7B78">
      <w:pPr>
        <w:contextualSpacing/>
        <w:rPr>
          <w:b/>
          <w:bCs/>
        </w:rPr>
      </w:pPr>
    </w:p>
    <w:p w14:paraId="237B6612" w14:textId="77777777" w:rsidR="006E7B78" w:rsidRDefault="006E7B78" w:rsidP="006E7B78">
      <w:pPr>
        <w:contextualSpacing/>
      </w:pPr>
    </w:p>
    <w:p w14:paraId="50078399" w14:textId="77777777" w:rsidR="006E7B78" w:rsidRPr="009F2072" w:rsidRDefault="006E7B78" w:rsidP="006E7B78">
      <w:r>
        <w:t xml:space="preserve">The Trump administration affirmed its commitment to nepotism by nominating Gordon Hartogensis to lead the federal agency that pays worker pensions when employers terminate their retirement plans, the Pension Benefit Guaranty Corporation (PBGC). The PBGC runs separate </w:t>
      </w:r>
      <w:r>
        <w:lastRenderedPageBreak/>
        <w:t xml:space="preserve">insurance programs for single- and multi-employer pension plans. Both owe more in future liabilities than they have in assets, though the program for single employers is expected to reach balance by 2022. </w:t>
      </w:r>
      <w:r w:rsidRPr="009F2072">
        <w:t>The multi-employer program, however, had assets of only $2.3 billion and liabilities of $67 billion as of September 30, according to</w:t>
      </w:r>
      <w:r>
        <w:t xml:space="preserve"> congressional testimony</w:t>
      </w:r>
      <w:r w:rsidRPr="009F2072">
        <w:t xml:space="preserve"> by </w:t>
      </w:r>
      <w:r>
        <w:t xml:space="preserve">Tom </w:t>
      </w:r>
      <w:r w:rsidRPr="009F2072">
        <w:t>Reeder</w:t>
      </w:r>
      <w:r>
        <w:t xml:space="preserve">, current head of the PBGC and an Obama appointee. And back to the nepotism charges—Hartogensis is the brother-in-law of Senate Majority Leader Mitch McConnell and Secretary of Transportation Elaine Chao (who—nepotism </w:t>
      </w:r>
      <w:proofErr w:type="gramStart"/>
      <w:r>
        <w:t>bonus!—</w:t>
      </w:r>
      <w:proofErr w:type="gramEnd"/>
      <w:r>
        <w:t>are also husband and wife).</w:t>
      </w:r>
    </w:p>
    <w:p w14:paraId="4B50743A" w14:textId="77777777" w:rsidR="006E7B78" w:rsidRDefault="006E7B78" w:rsidP="006E7B78">
      <w:r w:rsidRPr="009F2072">
        <w:rPr>
          <w:b/>
        </w:rPr>
        <w:t>TELL</w:t>
      </w:r>
      <w:r>
        <w:t xml:space="preserve"> McConnell that any support he gives Hartogensis’s nomination will only confirm the lack of ethical standards he’s displayed throughout his political career</w:t>
      </w:r>
    </w:p>
    <w:p w14:paraId="6887A145" w14:textId="77777777" w:rsidR="006E7B78" w:rsidRDefault="006E7B78" w:rsidP="006E7B78">
      <w:r w:rsidRPr="000348A9">
        <w:t xml:space="preserve">• </w:t>
      </w:r>
      <w:r w:rsidRPr="000348A9">
        <w:rPr>
          <w:b/>
        </w:rPr>
        <w:t>Senator Mitch McConnell</w:t>
      </w:r>
      <w:r w:rsidRPr="000348A9">
        <w:t xml:space="preserve"> (R-KY), Senate Majority Leader, 317 Russell Senate Office Building, Washington DC 20510, (202).224- 2541</w:t>
      </w:r>
    </w:p>
    <w:p w14:paraId="3642C9DB" w14:textId="77777777" w:rsidR="006E7B78" w:rsidRDefault="006E7B78" w:rsidP="006E7B78">
      <w:r w:rsidRPr="009F2072">
        <w:rPr>
          <w:b/>
        </w:rPr>
        <w:t>ASK</w:t>
      </w:r>
      <w:r>
        <w:t xml:space="preserve"> our Senators to oppose this appointment if </w:t>
      </w:r>
      <w:proofErr w:type="gramStart"/>
      <w:r>
        <w:t>an</w:t>
      </w:r>
      <w:proofErr w:type="gramEnd"/>
      <w:r>
        <w:t xml:space="preserve"> when it comes for a vote before the full Senate</w:t>
      </w:r>
    </w:p>
    <w:p w14:paraId="3B469EB7" w14:textId="77777777" w:rsidR="006E7B78" w:rsidRPr="00CC2033" w:rsidRDefault="006E7B78" w:rsidP="006E7B78">
      <w:pPr>
        <w:contextualSpacing/>
      </w:pPr>
      <w:r w:rsidRPr="00CC2033">
        <w:t xml:space="preserve">• </w:t>
      </w:r>
      <w:r w:rsidRPr="00CC2033">
        <w:rPr>
          <w:b/>
        </w:rPr>
        <w:t>Senator Dianne Feinstein</w:t>
      </w:r>
      <w:r w:rsidRPr="00CC2033">
        <w:t xml:space="preserve"> (D-CA), 331 Hart Senate Office Building, Washington DC 20510, (202) 224-3841</w:t>
      </w:r>
    </w:p>
    <w:p w14:paraId="1F43A940" w14:textId="77777777" w:rsidR="006E7B78" w:rsidRDefault="006E7B78" w:rsidP="006E7B78">
      <w:r w:rsidRPr="00CC2033">
        <w:t xml:space="preserve">• </w:t>
      </w:r>
      <w:r w:rsidRPr="00CC2033">
        <w:rPr>
          <w:b/>
        </w:rPr>
        <w:t>Senator Kamala Harris</w:t>
      </w:r>
      <w:r w:rsidRPr="00CC2033">
        <w:t xml:space="preserve"> (D-CA), 112 Hart Senate Office Building, Washington DC 20510, (202) 224-3553</w:t>
      </w:r>
    </w:p>
    <w:p w14:paraId="01C0BCC4" w14:textId="77777777" w:rsidR="006E7B78" w:rsidRDefault="006E7B78" w:rsidP="006E7B78"/>
    <w:p w14:paraId="5A166DBD" w14:textId="77777777" w:rsidR="006E7B78" w:rsidRDefault="006E7B78" w:rsidP="006E7B78">
      <w:pPr>
        <w:contextualSpacing/>
      </w:pPr>
    </w:p>
    <w:p w14:paraId="297CD0E4" w14:textId="77777777" w:rsidR="006E7B78" w:rsidRDefault="006E7B78" w:rsidP="006E7B78">
      <w:r>
        <w:t xml:space="preserve">Restore the Delta reports that a rider included in the draft House Federal Year 2019 (FY19) Interior Appropriations bill “would exempt California WaterFix from judicial review, including preempting state law to preclude litigation under state laws. California WaterFix is a proposal to reroute water from the Sacramento-San Joaquin Delta to southern California. This dangerous precedent would prevent anyone with standing from suing the Delta Tunnels project…. [and] would affect numerous cases already filed in state and federal courts including state law claims under the California Environmental Quality Act (20 cases filed) or the California Endangered Species Act (3 cases filed), as well as litigation under the federal Endangered Species Act (2 cases filed) or NEPA (no cases yet filed because the Bureau has not yet issued a Record of Decision).” The </w:t>
      </w:r>
      <w:r w:rsidRPr="00B06790">
        <w:rPr>
          <w:i/>
        </w:rPr>
        <w:t>Sacramento Bee</w:t>
      </w:r>
      <w:r>
        <w:t xml:space="preserve"> observes, “the language would also prevent future legal challenges to any aspect of the twin tunnels, including how they are operated. Under this language, the state Department of Water Resources could take as much Sacramento River water as it wanted and send it to southern California and there would be no legal recourse to stop it. It would allow DWR to ignore federal and state environmental laws and state water law, including northern California water rights.”</w:t>
      </w:r>
    </w:p>
    <w:p w14:paraId="34669485" w14:textId="77777777" w:rsidR="006E7B78" w:rsidRDefault="006E7B78" w:rsidP="006E7B78">
      <w:pPr>
        <w:contextualSpacing/>
      </w:pPr>
      <w:r w:rsidRPr="00B06790">
        <w:rPr>
          <w:b/>
        </w:rPr>
        <w:t>URGE</w:t>
      </w:r>
      <w:r>
        <w:t xml:space="preserve"> our Senators to stand up for the Sacramento-San Joaquin Delta and to protect the many species it is home to should this short-sighted, destructive proposal remain in the FY19 Interior Appropriations bill</w:t>
      </w:r>
    </w:p>
    <w:p w14:paraId="5E5C760D" w14:textId="77777777" w:rsidR="006E7B78" w:rsidRPr="00CC2033" w:rsidRDefault="006E7B78" w:rsidP="006E7B78">
      <w:pPr>
        <w:contextualSpacing/>
      </w:pPr>
      <w:r w:rsidRPr="00CC2033">
        <w:t xml:space="preserve">• </w:t>
      </w:r>
      <w:r w:rsidRPr="00CC2033">
        <w:rPr>
          <w:b/>
        </w:rPr>
        <w:t>Senator Dianne Feinstein</w:t>
      </w:r>
      <w:r w:rsidRPr="00CC2033">
        <w:t xml:space="preserve"> (D-CA), 331 Hart Senate Office Building, Washington DC 20510, (202) 224-3841</w:t>
      </w:r>
    </w:p>
    <w:p w14:paraId="1C29B25B" w14:textId="77777777" w:rsidR="006E7B78" w:rsidRDefault="006E7B78" w:rsidP="006E7B78">
      <w:pPr>
        <w:contextualSpacing/>
      </w:pPr>
      <w:r w:rsidRPr="00CC2033">
        <w:t xml:space="preserve">• </w:t>
      </w:r>
      <w:r w:rsidRPr="00CC2033">
        <w:rPr>
          <w:b/>
        </w:rPr>
        <w:t>Senator Kamala Harris</w:t>
      </w:r>
      <w:r w:rsidRPr="00CC2033">
        <w:t xml:space="preserve"> (D-CA), 112 Hart Senate Office Building, Washington DC 20510, (202) 224-3553</w:t>
      </w:r>
    </w:p>
    <w:p w14:paraId="06AC1A8A" w14:textId="77777777" w:rsidR="006E7B78" w:rsidRPr="00CC2033" w:rsidRDefault="006E7B78" w:rsidP="006E7B78">
      <w:pPr>
        <w:contextualSpacing/>
        <w:rPr>
          <w:bCs/>
        </w:rPr>
      </w:pPr>
    </w:p>
    <w:p w14:paraId="1382CC91" w14:textId="77777777" w:rsidR="006E7B78" w:rsidRDefault="006E7B78" w:rsidP="006E7B78">
      <w:pPr>
        <w:contextualSpacing/>
        <w:rPr>
          <w:bCs/>
        </w:rPr>
      </w:pPr>
    </w:p>
    <w:p w14:paraId="1BEEA581" w14:textId="77777777" w:rsidR="006E7B78" w:rsidRDefault="006E7B78" w:rsidP="006E7B78">
      <w:r w:rsidRPr="00B06790">
        <w:t>Companion bills in Congress aim to increase oversight and put a moratorium on the additional construction of i</w:t>
      </w:r>
      <w:r>
        <w:t>mmigration detention centers. The</w:t>
      </w:r>
      <w:r w:rsidRPr="00B06790">
        <w:t xml:space="preserve"> </w:t>
      </w:r>
      <w:r>
        <w:t>Detention Oversight Not Expansion Act (DONE), introduced by Representative</w:t>
      </w:r>
      <w:r w:rsidRPr="00B06790">
        <w:t xml:space="preserve"> Pr</w:t>
      </w:r>
      <w:r>
        <w:t>amila Jayapal and our own Senator Kamala Harris</w:t>
      </w:r>
      <w:r w:rsidRPr="00B06790">
        <w:t xml:space="preserve"> is in </w:t>
      </w:r>
      <w:r w:rsidRPr="00B06790">
        <w:lastRenderedPageBreak/>
        <w:t>part a response to U.S. Immigration and Customs Enforcement's</w:t>
      </w:r>
      <w:r>
        <w:t xml:space="preserve"> (ICE)</w:t>
      </w:r>
      <w:r w:rsidRPr="00B06790">
        <w:t xml:space="preserve"> request to build five n</w:t>
      </w:r>
      <w:r>
        <w:t>ew facilities in the Midwest. Detention</w:t>
      </w:r>
      <w:r w:rsidRPr="00B06790">
        <w:t xml:space="preserve"> centers are </w:t>
      </w:r>
      <w:r>
        <w:t>essentially</w:t>
      </w:r>
      <w:r w:rsidRPr="00B06790">
        <w:t xml:space="preserve"> prisons and more than 170 people have died in ICE's custody since 2003. </w:t>
      </w:r>
      <w:r>
        <w:t>The DONE</w:t>
      </w:r>
      <w:r w:rsidRPr="00B06790">
        <w:t xml:space="preserve"> Act would require the Department of Homeland Security's Office of the Inspector General to con</w:t>
      </w:r>
      <w:r>
        <w:t>duct unannounced inspections of ICE detention centers. F</w:t>
      </w:r>
      <w:r w:rsidRPr="00B06790">
        <w:t>acilities not in compliance w</w:t>
      </w:r>
      <w:r>
        <w:t xml:space="preserve">ould receive cuts in funding. </w:t>
      </w:r>
      <w:r w:rsidRPr="00B06790">
        <w:t>DHS received more than 1,400 allegations of sexual as</w:t>
      </w:r>
      <w:r>
        <w:t>saults between 2012 and 2018, as well as complaints about i</w:t>
      </w:r>
      <w:r w:rsidRPr="00B06790">
        <w:t>nsufficient medical care in facilities, where at least three pregnant wom</w:t>
      </w:r>
      <w:r>
        <w:t xml:space="preserve">en had miscarriages last year. The </w:t>
      </w:r>
      <w:r w:rsidRPr="00B06790">
        <w:t>bill also would require DHS to cut in half its inmate quota, which is c</w:t>
      </w:r>
      <w:r>
        <w:t>urrently 3,400 people per day. Jayapal</w:t>
      </w:r>
      <w:r w:rsidRPr="00B06790">
        <w:t xml:space="preserve"> says most of the people in detention aren't safety risks to the community and increasingly</w:t>
      </w:r>
      <w:r>
        <w:t xml:space="preserve"> include mothers and children; “</w:t>
      </w:r>
      <w:r w:rsidRPr="00B06790">
        <w:t>Alternatives to detention actually allow for families to stay together as they go through whatever process they need to go through, and almost 100 percent compliance rate with th</w:t>
      </w:r>
      <w:r>
        <w:t xml:space="preserve">ese alternatives.” </w:t>
      </w:r>
      <w:r w:rsidRPr="00B06790">
        <w:t>The DONE Act would dedicate an additional $45 million to federal oversight of detention centers.</w:t>
      </w:r>
      <w:r>
        <w:t xml:space="preserve"> In the Senate this legislation is S.2849 and is currently before the Judiciary Committee. In the House, it is H.R.5820 and is currently before the Judiciary and Homeland Security Committees.</w:t>
      </w:r>
    </w:p>
    <w:p w14:paraId="2D4FFCA3" w14:textId="77777777" w:rsidR="006E7B78" w:rsidRPr="00B06790" w:rsidRDefault="006E7B78" w:rsidP="006E7B78">
      <w:r w:rsidRPr="00DB1698">
        <w:rPr>
          <w:b/>
        </w:rPr>
        <w:t>THANKS</w:t>
      </w:r>
      <w:r>
        <w:t xml:space="preserve"> for introducing this legislation to</w:t>
      </w:r>
    </w:p>
    <w:p w14:paraId="709BCA96" w14:textId="77777777" w:rsidR="006E7B78" w:rsidRDefault="006E7B78" w:rsidP="006E7B78">
      <w:pPr>
        <w:contextualSpacing/>
      </w:pPr>
      <w:r w:rsidRPr="00CC2033">
        <w:t xml:space="preserve">• </w:t>
      </w:r>
      <w:r w:rsidRPr="00CC2033">
        <w:rPr>
          <w:b/>
        </w:rPr>
        <w:t>Senator Kamala Harris</w:t>
      </w:r>
      <w:r w:rsidRPr="00CC2033">
        <w:t xml:space="preserve"> (D-CA), 112 Hart Senate Office Building, Washington DC 20510, (202) 224-3553</w:t>
      </w:r>
    </w:p>
    <w:p w14:paraId="23B7C060" w14:textId="77777777" w:rsidR="006E7B78" w:rsidRDefault="006E7B78" w:rsidP="006E7B78">
      <w:pPr>
        <w:contextualSpacing/>
      </w:pPr>
      <w:r>
        <w:t xml:space="preserve">• </w:t>
      </w:r>
      <w:r w:rsidRPr="005C652D">
        <w:rPr>
          <w:b/>
        </w:rPr>
        <w:t>Representative Pramila Jayapal</w:t>
      </w:r>
      <w:r>
        <w:t xml:space="preserve"> (D-WA), 319 Cannon House Office Building, Washington DC 20515, (202) 225-3106</w:t>
      </w:r>
    </w:p>
    <w:p w14:paraId="5B5BDB4B" w14:textId="77777777" w:rsidR="006E7B78" w:rsidRDefault="006E7B78" w:rsidP="006E7B78">
      <w:pPr>
        <w:contextualSpacing/>
      </w:pPr>
      <w:r w:rsidRPr="005C652D">
        <w:rPr>
          <w:b/>
        </w:rPr>
        <w:t>URGE</w:t>
      </w:r>
      <w:r>
        <w:t xml:space="preserve"> swift movement of S.2849 through committee from</w:t>
      </w:r>
    </w:p>
    <w:p w14:paraId="6DF8C3D4" w14:textId="77777777" w:rsidR="006E7B78" w:rsidRPr="00443EF3" w:rsidRDefault="006E7B78" w:rsidP="006E7B78">
      <w:pPr>
        <w:contextualSpacing/>
      </w:pPr>
      <w:r w:rsidRPr="000348A9">
        <w:t xml:space="preserve">• </w:t>
      </w:r>
      <w:r w:rsidRPr="000348A9">
        <w:rPr>
          <w:b/>
        </w:rPr>
        <w:t>Senator Chuck Grassley</w:t>
      </w:r>
      <w:r w:rsidRPr="000348A9">
        <w:t xml:space="preserve"> (R-IA), Chair, Senate Judiciary Committee, 224 Dirksen Senate Office Building, Washington DC 20510-6050, (202) 224-5225</w:t>
      </w:r>
    </w:p>
    <w:p w14:paraId="7B7D9852" w14:textId="77777777" w:rsidR="006E7B78" w:rsidRDefault="006E7B78" w:rsidP="006E7B78">
      <w:pPr>
        <w:contextualSpacing/>
      </w:pPr>
      <w:r w:rsidRPr="000348A9">
        <w:t xml:space="preserve">• </w:t>
      </w:r>
      <w:r w:rsidRPr="000348A9">
        <w:rPr>
          <w:b/>
        </w:rPr>
        <w:t>Senator Dianne Feinstein</w:t>
      </w:r>
      <w:r w:rsidRPr="000348A9">
        <w:t xml:space="preserve"> (D-CA), Ranking Member, Senate Judiciary Committee, 331 Hart Senate Office Building, Washington DC 20510, (202) 224-3841</w:t>
      </w:r>
    </w:p>
    <w:p w14:paraId="1C4968D1" w14:textId="77777777" w:rsidR="006E7B78" w:rsidRDefault="006E7B78" w:rsidP="006E7B78">
      <w:pPr>
        <w:contextualSpacing/>
      </w:pPr>
      <w:r w:rsidRPr="005C652D">
        <w:rPr>
          <w:b/>
        </w:rPr>
        <w:t>URGE</w:t>
      </w:r>
      <w:r>
        <w:t xml:space="preserve"> swift movement of H.R.5820 from</w:t>
      </w:r>
    </w:p>
    <w:p w14:paraId="4746EA79" w14:textId="77777777" w:rsidR="006E7B78" w:rsidRDefault="006E7B78" w:rsidP="006E7B78">
      <w:pPr>
        <w:contextualSpacing/>
      </w:pPr>
      <w:r>
        <w:t xml:space="preserve">• </w:t>
      </w:r>
      <w:r w:rsidRPr="005C652D">
        <w:rPr>
          <w:b/>
        </w:rPr>
        <w:t>Representative Michael McCaul</w:t>
      </w:r>
      <w:r>
        <w:t xml:space="preserve"> (R-TX), Chair, House Homeland Security Committee, </w:t>
      </w:r>
      <w:r w:rsidRPr="000348A9">
        <w:t>H2-176 FHOB, Washington DC 20515</w:t>
      </w:r>
      <w:r>
        <w:t>, (202) 226-8417</w:t>
      </w:r>
    </w:p>
    <w:p w14:paraId="069E07EA" w14:textId="77777777" w:rsidR="006E7B78" w:rsidRDefault="006E7B78" w:rsidP="006E7B78">
      <w:pPr>
        <w:contextualSpacing/>
      </w:pPr>
      <w:r>
        <w:t xml:space="preserve">• </w:t>
      </w:r>
      <w:r w:rsidRPr="005C652D">
        <w:rPr>
          <w:b/>
        </w:rPr>
        <w:t>Representative Bennie Thompson</w:t>
      </w:r>
      <w:r>
        <w:t xml:space="preserve"> (D-MS), Ranking Member, House Homeland Security Committee, </w:t>
      </w:r>
      <w:r w:rsidRPr="000348A9">
        <w:t>H2-176 FHOB, Washington DC 20515</w:t>
      </w:r>
      <w:r>
        <w:t>, (202) 226-8417</w:t>
      </w:r>
    </w:p>
    <w:p w14:paraId="77A25B52" w14:textId="77777777" w:rsidR="006E7B78" w:rsidRDefault="006E7B78" w:rsidP="006E7B78">
      <w:pPr>
        <w:contextualSpacing/>
      </w:pPr>
      <w:r>
        <w:t xml:space="preserve">• </w:t>
      </w:r>
      <w:r w:rsidRPr="005C652D">
        <w:rPr>
          <w:b/>
        </w:rPr>
        <w:t>Representative Bob Goodlatte</w:t>
      </w:r>
      <w:r>
        <w:t xml:space="preserve"> (R-VA) Chair, House Judiciary Committee, </w:t>
      </w:r>
      <w:r w:rsidRPr="000348A9">
        <w:t>2138 Rayburn House Office Building, Washington DC 20515, (202) 225-3951</w:t>
      </w:r>
    </w:p>
    <w:p w14:paraId="2A964549" w14:textId="77777777" w:rsidR="006E7B78" w:rsidRPr="00CC2033" w:rsidRDefault="006E7B78" w:rsidP="006E7B78">
      <w:pPr>
        <w:contextualSpacing/>
      </w:pPr>
      <w:r>
        <w:t xml:space="preserve">• </w:t>
      </w:r>
      <w:r w:rsidRPr="005C652D">
        <w:rPr>
          <w:b/>
        </w:rPr>
        <w:t>Representative Jerry Nadler</w:t>
      </w:r>
      <w:r>
        <w:t xml:space="preserve"> (D-NY), Ranking Member, House Judiciary Committee, </w:t>
      </w:r>
      <w:r w:rsidRPr="000348A9">
        <w:t>2138 Rayburn House Office Building, Washington DC 20515, (202) 225-3951</w:t>
      </w:r>
    </w:p>
    <w:p w14:paraId="61ECDBF5" w14:textId="77777777" w:rsidR="006E7B78" w:rsidRDefault="006E7B78" w:rsidP="006E7B78">
      <w:pPr>
        <w:contextualSpacing/>
        <w:rPr>
          <w:bCs/>
        </w:rPr>
      </w:pPr>
    </w:p>
    <w:p w14:paraId="56BF290F" w14:textId="77777777" w:rsidR="006E7B78" w:rsidRPr="00CC2033" w:rsidRDefault="006E7B78" w:rsidP="006E7B78">
      <w:pPr>
        <w:contextualSpacing/>
        <w:rPr>
          <w:bCs/>
        </w:rPr>
      </w:pPr>
    </w:p>
    <w:p w14:paraId="7E97033B" w14:textId="77777777" w:rsidR="006E7B78" w:rsidRDefault="006E7B78" w:rsidP="006E7B78">
      <w:pPr>
        <w:contextualSpacing/>
      </w:pPr>
      <w:r w:rsidRPr="00CC2033">
        <w:t>Rather than concentrate on the health and well-being of citizens, partic</w:t>
      </w:r>
      <w:r>
        <w:t>ularly considering the Flint, Michigan,</w:t>
      </w:r>
      <w:r w:rsidRPr="00CC2033">
        <w:t xml:space="preserve"> water crisis, it appears that the White House and the E</w:t>
      </w:r>
      <w:r>
        <w:t xml:space="preserve">nvironmental </w:t>
      </w:r>
      <w:r w:rsidRPr="00CC2033">
        <w:t>P</w:t>
      </w:r>
      <w:r>
        <w:t xml:space="preserve">rotection </w:t>
      </w:r>
      <w:r w:rsidRPr="00CC2033">
        <w:t>A</w:t>
      </w:r>
      <w:r>
        <w:t>gency (EPA)</w:t>
      </w:r>
      <w:r w:rsidRPr="00CC2033">
        <w:t xml:space="preserve"> chose to cover up a study</w:t>
      </w:r>
      <w:r>
        <w:t xml:space="preserve"> </w:t>
      </w:r>
      <w:r w:rsidRPr="00CC2033">
        <w:t>that shed light on nation-wide water contamination issue rat</w:t>
      </w:r>
      <w:r>
        <w:t>her than share the information,</w:t>
      </w:r>
      <w:r w:rsidRPr="00CC2033">
        <w:t xml:space="preserve"> in fear of a “public relations nightmare</w:t>
      </w:r>
      <w:r>
        <w:t>.”</w:t>
      </w:r>
    </w:p>
    <w:p w14:paraId="0263E606" w14:textId="77777777" w:rsidR="006E7B78" w:rsidRDefault="006E7B78" w:rsidP="006E7B78">
      <w:pPr>
        <w:contextualSpacing/>
      </w:pPr>
      <w:r w:rsidRPr="00FC1ED9">
        <w:rPr>
          <w:b/>
        </w:rPr>
        <w:t>EXPLAIN</w:t>
      </w:r>
      <w:r>
        <w:t xml:space="preserve"> that we don’t solve problems by hiding them; we solve problems by taking action—and that includes Flint</w:t>
      </w:r>
    </w:p>
    <w:p w14:paraId="4D7C23C2" w14:textId="77777777" w:rsidR="006E7B78" w:rsidRDefault="006E7B78" w:rsidP="006E7B78">
      <w:pPr>
        <w:contextualSpacing/>
      </w:pPr>
      <w:r w:rsidRPr="000611DF">
        <w:t xml:space="preserve">• </w:t>
      </w:r>
      <w:r w:rsidRPr="000611DF">
        <w:rPr>
          <w:b/>
        </w:rPr>
        <w:t>Donald Trump</w:t>
      </w:r>
      <w:r w:rsidRPr="000611DF">
        <w:t>, the White House, 1600 Pennsylvania Ave. NW, Washington DC 20500, (202) 456-1111</w:t>
      </w:r>
    </w:p>
    <w:p w14:paraId="2E74B06F" w14:textId="77777777" w:rsidR="006E7B78" w:rsidRPr="00CC2033" w:rsidRDefault="006E7B78" w:rsidP="006E7B78">
      <w:pPr>
        <w:contextualSpacing/>
      </w:pPr>
      <w:r w:rsidRPr="00223144">
        <w:t xml:space="preserve">• </w:t>
      </w:r>
      <w:r w:rsidRPr="00223144">
        <w:rPr>
          <w:b/>
        </w:rPr>
        <w:t>Scott Pruitt</w:t>
      </w:r>
      <w:r w:rsidRPr="00223144">
        <w:t>, Administrator, Environmental Protection Agency, 1200 Pennsylvania Ave. NW, Washington DC 20460, (202) 564-4700</w:t>
      </w:r>
    </w:p>
    <w:p w14:paraId="4DA14C78" w14:textId="77777777" w:rsidR="006E7B78" w:rsidRPr="00CC2033" w:rsidRDefault="006E7B78" w:rsidP="006E7B78">
      <w:pPr>
        <w:contextualSpacing/>
        <w:rPr>
          <w:bCs/>
        </w:rPr>
      </w:pPr>
    </w:p>
    <w:p w14:paraId="3FFF6FA3" w14:textId="77777777" w:rsidR="006E7B78" w:rsidRDefault="006E7B78" w:rsidP="006E7B78">
      <w:pPr>
        <w:contextualSpacing/>
      </w:pPr>
    </w:p>
    <w:p w14:paraId="456A841A" w14:textId="77777777" w:rsidR="006E7B78" w:rsidRDefault="006E7B78" w:rsidP="006E7B78">
      <w:pPr>
        <w:contextualSpacing/>
      </w:pPr>
      <w:r>
        <w:t>Senate Majority Leader Mitch McConnell has appointed Tony Perkins, head of the Family Research Council (FRC) for a spot on the</w:t>
      </w:r>
      <w:r w:rsidRPr="00CC2033">
        <w:t xml:space="preserve"> Commission on International Religious Freedom.</w:t>
      </w:r>
      <w:r>
        <w:t xml:space="preserve"> The Southern Poverty Law Center considers the FRC</w:t>
      </w:r>
      <w:r>
        <w:t xml:space="preserve"> to be a hate group</w:t>
      </w:r>
      <w:r w:rsidRPr="00CC2033">
        <w:t xml:space="preserve">, and Perkins </w:t>
      </w:r>
      <w:r>
        <w:t>has a long history of anti-LGBT and anti-Muslim activities</w:t>
      </w:r>
      <w:r w:rsidRPr="00CC2033">
        <w:t>.</w:t>
      </w:r>
    </w:p>
    <w:p w14:paraId="225AA2A7" w14:textId="77777777" w:rsidR="006E7B78" w:rsidRDefault="006E7B78" w:rsidP="006E7B78">
      <w:pPr>
        <w:contextualSpacing/>
      </w:pPr>
      <w:r w:rsidRPr="000F3690">
        <w:rPr>
          <w:b/>
        </w:rPr>
        <w:t>EXPLAIN</w:t>
      </w:r>
      <w:r>
        <w:t xml:space="preserve"> that “International Religious Freedom” means accepting and respecting that many faiths don’t share your homophobic biases and that Islam is a major world faith</w:t>
      </w:r>
    </w:p>
    <w:p w14:paraId="0A1EA5E8" w14:textId="77777777" w:rsidR="006E7B78" w:rsidRDefault="006E7B78" w:rsidP="006E7B78">
      <w:pPr>
        <w:contextualSpacing/>
      </w:pPr>
      <w:r w:rsidRPr="000348A9">
        <w:t xml:space="preserve">• </w:t>
      </w:r>
      <w:r w:rsidRPr="000348A9">
        <w:rPr>
          <w:b/>
        </w:rPr>
        <w:t>Senator Mitch McConnell</w:t>
      </w:r>
      <w:r w:rsidRPr="000348A9">
        <w:t xml:space="preserve"> (R-KY), Senate Majority Leader, 317 Russell Senate Office Building, Washington DC 20510, (202).224- 2541</w:t>
      </w:r>
    </w:p>
    <w:p w14:paraId="54CF6276" w14:textId="77777777" w:rsidR="006E7B78" w:rsidRDefault="006E7B78" w:rsidP="006E7B78">
      <w:pPr>
        <w:contextualSpacing/>
      </w:pPr>
      <w:r w:rsidRPr="000F3690">
        <w:rPr>
          <w:b/>
        </w:rPr>
        <w:t>SHARE</w:t>
      </w:r>
      <w:r>
        <w:t xml:space="preserve"> your concerns about effect Perkins’ appointment will have on the global view of the U.S. and our ability to work across differences on an international level</w:t>
      </w:r>
    </w:p>
    <w:p w14:paraId="33013703" w14:textId="77777777" w:rsidR="006E7B78" w:rsidRPr="00CC2033" w:rsidRDefault="006E7B78" w:rsidP="006E7B78">
      <w:pPr>
        <w:contextualSpacing/>
      </w:pPr>
      <w:r w:rsidRPr="00CC2033">
        <w:t xml:space="preserve">• </w:t>
      </w:r>
      <w:r w:rsidRPr="00CC2033">
        <w:rPr>
          <w:b/>
        </w:rPr>
        <w:t>Senator Dianne Feinstein</w:t>
      </w:r>
      <w:r w:rsidRPr="00CC2033">
        <w:t xml:space="preserve"> (D-CA), 331 Hart Senate Office Building, Washington DC 20510, (202) 224-3841</w:t>
      </w:r>
    </w:p>
    <w:p w14:paraId="50A84861" w14:textId="77777777" w:rsidR="006E7B78" w:rsidRPr="00CC2033" w:rsidRDefault="006E7B78" w:rsidP="006E7B78">
      <w:pPr>
        <w:contextualSpacing/>
      </w:pPr>
      <w:r w:rsidRPr="00CC2033">
        <w:t xml:space="preserve">• </w:t>
      </w:r>
      <w:r w:rsidRPr="00CC2033">
        <w:rPr>
          <w:b/>
        </w:rPr>
        <w:t>Senator Kamala Harris</w:t>
      </w:r>
      <w:r w:rsidRPr="00CC2033">
        <w:t xml:space="preserve"> (D-CA), 112 Hart Senate Office Building, Washington DC 20510, (202) 224-3553</w:t>
      </w:r>
    </w:p>
    <w:p w14:paraId="62ED865B" w14:textId="77777777" w:rsidR="006E7B78" w:rsidRPr="00CC2033" w:rsidRDefault="006E7B78" w:rsidP="006E7B78">
      <w:pPr>
        <w:contextualSpacing/>
      </w:pPr>
    </w:p>
    <w:p w14:paraId="4D483816" w14:textId="77777777" w:rsidR="006E7B78" w:rsidRPr="00CC2033" w:rsidRDefault="006E7B78" w:rsidP="006E7B78">
      <w:pPr>
        <w:contextualSpacing/>
      </w:pPr>
    </w:p>
    <w:p w14:paraId="669C7477" w14:textId="77777777" w:rsidR="006E7B78" w:rsidRDefault="006E7B78" w:rsidP="006E7B78">
      <w:r>
        <w:rPr>
          <w:rStyle w:val="Emphasis"/>
          <w:i w:val="0"/>
        </w:rPr>
        <w:t xml:space="preserve">Simple fact, as reported by the </w:t>
      </w:r>
      <w:r w:rsidRPr="00A1626A">
        <w:rPr>
          <w:rStyle w:val="Emphasis"/>
        </w:rPr>
        <w:t>Washington Post</w:t>
      </w:r>
      <w:r>
        <w:rPr>
          <w:rStyle w:val="Emphasis"/>
          <w:i w:val="0"/>
        </w:rPr>
        <w:t xml:space="preserve">: </w:t>
      </w:r>
      <w:r w:rsidRPr="00A1626A">
        <w:t>More people have been killed at schools this year than have been killed while serving in the military.</w:t>
      </w:r>
      <w:r>
        <w:t xml:space="preserve"> Soldiers realize they may be putting their lives at risk through military service. Children should not face the same risk in order to attend school.</w:t>
      </w:r>
    </w:p>
    <w:p w14:paraId="1B2CD638" w14:textId="77777777" w:rsidR="006E7B78" w:rsidRDefault="006E7B78" w:rsidP="006E7B78">
      <w:r w:rsidRPr="00A1626A">
        <w:rPr>
          <w:b/>
        </w:rPr>
        <w:t>SHARE</w:t>
      </w:r>
      <w:r>
        <w:t xml:space="preserve"> this datum with key political figures, including</w:t>
      </w:r>
    </w:p>
    <w:p w14:paraId="2222E5C8" w14:textId="77777777" w:rsidR="006E7B78" w:rsidRDefault="006E7B78" w:rsidP="006E7B78">
      <w:r w:rsidRPr="000611DF">
        <w:t xml:space="preserve">• </w:t>
      </w:r>
      <w:r w:rsidRPr="000611DF">
        <w:rPr>
          <w:b/>
        </w:rPr>
        <w:t>Donald Trump</w:t>
      </w:r>
      <w:r w:rsidRPr="000611DF">
        <w:t>, the White House, 1600 Pennsylvania Ave. NW, Washington DC 20500, (202) 456-1111</w:t>
      </w:r>
    </w:p>
    <w:p w14:paraId="2FD5EF6A" w14:textId="77777777" w:rsidR="006E7B78" w:rsidRDefault="006E7B78" w:rsidP="006E7B78">
      <w:r w:rsidRPr="000348A9">
        <w:t xml:space="preserve">• </w:t>
      </w:r>
      <w:r w:rsidRPr="000348A9">
        <w:rPr>
          <w:b/>
        </w:rPr>
        <w:t>Attorney General Jeff Sessions</w:t>
      </w:r>
      <w:r w:rsidRPr="000348A9">
        <w:t>, U.S. Department of Justice, 950 Pennsylvania Avenue NW, Washington, DC 20530, comment line (202) 353-1555</w:t>
      </w:r>
    </w:p>
    <w:p w14:paraId="3D4E9378" w14:textId="77777777" w:rsidR="006E7B78" w:rsidRDefault="006E7B78" w:rsidP="006E7B78">
      <w:r w:rsidRPr="000348A9">
        <w:t xml:space="preserve">• </w:t>
      </w:r>
      <w:r w:rsidRPr="000348A9">
        <w:rPr>
          <w:b/>
        </w:rPr>
        <w:t>Senator Mitch McConnell</w:t>
      </w:r>
      <w:r w:rsidRPr="000348A9">
        <w:t xml:space="preserve"> (R-KY), Senate Majority Leader, 317 Russell Senate Office Building, Washington DC 20510, (202).224- 2541</w:t>
      </w:r>
    </w:p>
    <w:p w14:paraId="0A7C33E5" w14:textId="77777777" w:rsidR="006E7B78" w:rsidRDefault="006E7B78" w:rsidP="006E7B78">
      <w:r w:rsidRPr="000348A9">
        <w:t xml:space="preserve">• </w:t>
      </w:r>
      <w:r w:rsidRPr="000348A9">
        <w:rPr>
          <w:b/>
        </w:rPr>
        <w:t>Representative Paul Ryan</w:t>
      </w:r>
      <w:r w:rsidRPr="000348A9">
        <w:t xml:space="preserve"> (R-WI), Speaker of the House, 1233 Longworth House Office Building, Washington DC 20515, (202) 225-3031</w:t>
      </w:r>
    </w:p>
    <w:p w14:paraId="59DF8EBD" w14:textId="77777777" w:rsidR="006E7B78" w:rsidRPr="00A1626A" w:rsidRDefault="006E7B78" w:rsidP="006E7B78"/>
    <w:p w14:paraId="7073CB7D" w14:textId="77777777" w:rsidR="006E7B78" w:rsidRPr="00CC2033" w:rsidRDefault="006E7B78" w:rsidP="006E7B78">
      <w:pPr>
        <w:contextualSpacing/>
      </w:pPr>
    </w:p>
    <w:p w14:paraId="25526AA8" w14:textId="77777777" w:rsidR="006E7B78" w:rsidRDefault="006E7B78" w:rsidP="006E7B78">
      <w:pPr>
        <w:contextualSpacing/>
      </w:pPr>
      <w:r>
        <w:t>T</w:t>
      </w:r>
      <w:r w:rsidRPr="00CC2033">
        <w:t>he E</w:t>
      </w:r>
      <w:r>
        <w:t xml:space="preserve">nvironmental </w:t>
      </w:r>
      <w:r w:rsidRPr="00CC2033">
        <w:t>P</w:t>
      </w:r>
      <w:r>
        <w:t xml:space="preserve">rotection </w:t>
      </w:r>
      <w:r w:rsidRPr="00CC2033">
        <w:t>A</w:t>
      </w:r>
      <w:r>
        <w:t>gency (EPA)</w:t>
      </w:r>
      <w:r w:rsidRPr="00CC2033">
        <w:t xml:space="preserve"> inspector general</w:t>
      </w:r>
      <w:r>
        <w:t xml:space="preserve"> has</w:t>
      </w:r>
      <w:r w:rsidRPr="00CC2033">
        <w:t xml:space="preserve"> announced</w:t>
      </w:r>
      <w:r>
        <w:t xml:space="preserve"> an investigation of</w:t>
      </w:r>
      <w:r w:rsidRPr="00CC2033">
        <w:t xml:space="preserve"> </w:t>
      </w:r>
      <w:r>
        <w:t>EPA head Scott Pruitt’s use of non-public</w:t>
      </w:r>
      <w:r>
        <w:t xml:space="preserve"> email accounts to assess whether</w:t>
      </w:r>
      <w:r w:rsidRPr="00CC2033">
        <w:t xml:space="preserve"> he is keeping a record of his emails</w:t>
      </w:r>
      <w:r>
        <w:t>, as is mandated by federal law</w:t>
      </w:r>
      <w:r w:rsidRPr="00CC2033">
        <w:t>, and whether the EPA is searching all his accounts when fulfilling public records requests.</w:t>
      </w:r>
    </w:p>
    <w:p w14:paraId="65D26667" w14:textId="77777777" w:rsidR="006E7B78" w:rsidRDefault="006E7B78" w:rsidP="006E7B78">
      <w:pPr>
        <w:contextualSpacing/>
      </w:pPr>
      <w:r w:rsidRPr="00A1626A">
        <w:rPr>
          <w:b/>
        </w:rPr>
        <w:t>THANKS</w:t>
      </w:r>
      <w:r>
        <w:t xml:space="preserve"> for undertaking this investigation to</w:t>
      </w:r>
    </w:p>
    <w:p w14:paraId="53AF602C" w14:textId="77777777" w:rsidR="006E7B78" w:rsidRDefault="006E7B78" w:rsidP="006E7B78">
      <w:r>
        <w:t xml:space="preserve">• </w:t>
      </w:r>
      <w:r w:rsidRPr="00A1626A">
        <w:rPr>
          <w:b/>
        </w:rPr>
        <w:t>Arthur A. Elkins, Jr.</w:t>
      </w:r>
      <w:r>
        <w:t xml:space="preserve">, Inspector General, Environmental Protection Agency, </w:t>
      </w:r>
      <w:r>
        <w:rPr>
          <w:rStyle w:val="field-content"/>
        </w:rPr>
        <w:t>1200 Pennsylvania Ave., NW Mail Code: 2410T Washington, D.C. 20460-0001, (202) 566-0847</w:t>
      </w:r>
    </w:p>
    <w:p w14:paraId="0A096143" w14:textId="77777777" w:rsidR="006E7B78" w:rsidRPr="00CC2033" w:rsidRDefault="006E7B78" w:rsidP="006E7B78">
      <w:pPr>
        <w:contextualSpacing/>
      </w:pPr>
    </w:p>
    <w:p w14:paraId="24E502AF" w14:textId="77777777" w:rsidR="006E7B78" w:rsidRPr="00CC2033" w:rsidRDefault="006E7B78" w:rsidP="006E7B78">
      <w:pPr>
        <w:contextualSpacing/>
      </w:pPr>
    </w:p>
    <w:p w14:paraId="00A4C806" w14:textId="77777777" w:rsidR="006E7B78" w:rsidRDefault="006E7B78" w:rsidP="006E7B78">
      <w:pPr>
        <w:contextualSpacing/>
      </w:pPr>
      <w:r w:rsidRPr="00CC2033">
        <w:rPr>
          <w:rStyle w:val="Emphasis"/>
        </w:rPr>
        <w:t>The Scotsman</w:t>
      </w:r>
      <w:r w:rsidRPr="00CC2033">
        <w:t xml:space="preserve"> reported</w:t>
      </w:r>
      <w:r>
        <w:t xml:space="preserve"> that Trump’s Scottish resort received £5,600 in U.S. government funds for VIP visits by administration officials.</w:t>
      </w:r>
    </w:p>
    <w:p w14:paraId="4C9A367E" w14:textId="77777777" w:rsidR="006E7B78" w:rsidRDefault="006E7B78" w:rsidP="006E7B78">
      <w:pPr>
        <w:contextualSpacing/>
      </w:pPr>
      <w:r w:rsidRPr="00E55012">
        <w:rPr>
          <w:b/>
        </w:rPr>
        <w:t>DENOUNCE</w:t>
      </w:r>
      <w:r>
        <w:t xml:space="preserve"> this evidence of blatant profiteering and ethical failure by the administration and </w:t>
      </w:r>
      <w:r w:rsidRPr="00E55012">
        <w:rPr>
          <w:b/>
        </w:rPr>
        <w:t>CALL</w:t>
      </w:r>
      <w:r>
        <w:t xml:space="preserve"> for an ethics investigation</w:t>
      </w:r>
    </w:p>
    <w:p w14:paraId="53294EF9" w14:textId="77777777" w:rsidR="006E7B78" w:rsidRDefault="006E7B78" w:rsidP="006E7B78">
      <w:r>
        <w:lastRenderedPageBreak/>
        <w:t xml:space="preserve">• </w:t>
      </w:r>
      <w:r w:rsidRPr="006C41D7">
        <w:rPr>
          <w:b/>
        </w:rPr>
        <w:t>Walter M. Shaub Jr.</w:t>
      </w:r>
      <w:r>
        <w:t>, Director, Office of Government Ethics, 1201 New York Ave. NW, Suite 500, Washington DC 20005, (202) 482-9300</w:t>
      </w:r>
    </w:p>
    <w:p w14:paraId="72C78B88" w14:textId="77777777" w:rsidR="006E7B78" w:rsidRDefault="006E7B78" w:rsidP="006E7B78">
      <w:r>
        <w:t xml:space="preserve">• </w:t>
      </w:r>
      <w:r w:rsidRPr="006C41D7">
        <w:rPr>
          <w:b/>
        </w:rPr>
        <w:t>Gene L. Dodaro</w:t>
      </w:r>
      <w:r>
        <w:t>, U.S. Comptroller General, Government Accountability Office, 441 G St. NW, Washington DC 20548, (202) 512-3000</w:t>
      </w:r>
    </w:p>
    <w:p w14:paraId="6C40E1E1" w14:textId="77777777" w:rsidR="006E7B78" w:rsidRDefault="006E7B78" w:rsidP="006E7B78">
      <w:pPr>
        <w:contextualSpacing/>
      </w:pPr>
      <w:r>
        <w:t xml:space="preserve">• </w:t>
      </w:r>
      <w:r w:rsidRPr="006C41D7">
        <w:rPr>
          <w:b/>
        </w:rPr>
        <w:t>Representative Trey Gowdy</w:t>
      </w:r>
      <w:r>
        <w:t xml:space="preserve"> (R-SC), Chair, House Oversight and Government Reform Committee, 2157 Rayburn House Office Building, Washington DC 20515, (202) 225-5074</w:t>
      </w:r>
    </w:p>
    <w:p w14:paraId="10267026" w14:textId="77777777" w:rsidR="006E7B78" w:rsidRDefault="006E7B78" w:rsidP="006E7B78">
      <w:pPr>
        <w:contextualSpacing/>
      </w:pPr>
      <w:r>
        <w:t xml:space="preserve">• </w:t>
      </w:r>
      <w:r w:rsidRPr="006C41D7">
        <w:rPr>
          <w:b/>
        </w:rPr>
        <w:t>Representative Elijah Cummings</w:t>
      </w:r>
      <w:r>
        <w:t xml:space="preserve"> (D-MD), Ranking Member, House Oversight and Government Reform Committee, 2157 Rayburn House Office Building, Washington DC 20515, (202) 225-5074</w:t>
      </w:r>
    </w:p>
    <w:p w14:paraId="2DA91B93" w14:textId="77777777" w:rsidR="006E7B78" w:rsidRPr="00CC2033" w:rsidRDefault="006E7B78" w:rsidP="006E7B78">
      <w:pPr>
        <w:contextualSpacing/>
      </w:pPr>
    </w:p>
    <w:p w14:paraId="4B93B1F7" w14:textId="77777777" w:rsidR="006E7B78" w:rsidRDefault="006E7B78" w:rsidP="006E7B78">
      <w:pPr>
        <w:contextualSpacing/>
      </w:pPr>
    </w:p>
    <w:p w14:paraId="7C1F2938" w14:textId="77777777" w:rsidR="006E7B78" w:rsidRDefault="006E7B78" w:rsidP="006E7B78">
      <w:r>
        <w:t xml:space="preserve">Add one more item to the list of Jared Kushner’s failures to disclose information he is legally required to provide. In this case, on financial records he filed with the Office of Government Ethics, he failed to disclose </w:t>
      </w:r>
      <w:r w:rsidRPr="00D622D8">
        <w:t>h</w:t>
      </w:r>
      <w:r>
        <w:t xml:space="preserve">is role as a co-director of the </w:t>
      </w:r>
      <w:r w:rsidRPr="00D622D8">
        <w:t>Charles and Seryl Kushner Foundation</w:t>
      </w:r>
      <w:r>
        <w:t xml:space="preserve"> from 2006 to 2015, a time when the group funded </w:t>
      </w:r>
      <w:r w:rsidRPr="00D622D8">
        <w:t>an Israeli settlement considered to be</w:t>
      </w:r>
      <w:r>
        <w:t xml:space="preserve"> illegal under international</w:t>
      </w:r>
      <w:r w:rsidRPr="00D622D8">
        <w:t>.</w:t>
      </w:r>
      <w:r>
        <w:t xml:space="preserve"> </w:t>
      </w:r>
      <w:r w:rsidRPr="00D622D8">
        <w:rPr>
          <w:i/>
        </w:rPr>
        <w:t>Newsweek</w:t>
      </w:r>
      <w:r>
        <w:t xml:space="preserve"> reports that “The latest development follows reports… indicating the White House senior adviser attempted to sway a United Nations Security Council vote against an anti-settlement resolution passed just before Donald Trump took office, which condemned the structure of West Bank settlements. The failure to disclose his role in the foundation—at a time when he was being tasked with serving as the president’s Middle East peace envoy—follows a pattern of egregious omissions that would bar any other official from continuing to serve in the West Wing.”</w:t>
      </w:r>
    </w:p>
    <w:p w14:paraId="527D370A" w14:textId="77777777" w:rsidR="006E7B78" w:rsidRDefault="006E7B78" w:rsidP="006E7B78">
      <w:r w:rsidRPr="00D622D8">
        <w:rPr>
          <w:b/>
        </w:rPr>
        <w:t>CALL</w:t>
      </w:r>
      <w:r>
        <w:t xml:space="preserve"> for an investigation of the failure to disclose that is clearly relevant to the work Trump has assigned to Kushner</w:t>
      </w:r>
    </w:p>
    <w:p w14:paraId="28B5517A" w14:textId="77777777" w:rsidR="006E7B78" w:rsidRDefault="006E7B78" w:rsidP="006E7B78">
      <w:r>
        <w:t xml:space="preserve">• </w:t>
      </w:r>
      <w:r w:rsidRPr="006C41D7">
        <w:rPr>
          <w:b/>
        </w:rPr>
        <w:t>Walter M. Shaub Jr.</w:t>
      </w:r>
      <w:r>
        <w:t>, Director, Office of Government Ethics, 1201 New York Ave. NW, Suite 500, Washington DC 20005, (202) 482-9300</w:t>
      </w:r>
    </w:p>
    <w:p w14:paraId="4F037CCD" w14:textId="77777777" w:rsidR="006E7B78" w:rsidRDefault="006E7B78" w:rsidP="006E7B78"/>
    <w:p w14:paraId="53D7A940" w14:textId="77777777" w:rsidR="006E7B78" w:rsidRDefault="006E7B78" w:rsidP="006E7B78"/>
    <w:p w14:paraId="1384E1DB" w14:textId="77777777" w:rsidR="006E7B78" w:rsidRDefault="006E7B78" w:rsidP="006E7B78">
      <w:pPr>
        <w:rPr>
          <w:bCs/>
        </w:rPr>
      </w:pPr>
      <w:r>
        <w:t>As the U.S. opened its new Israeli Embassy in Jerusalem,</w:t>
      </w:r>
      <w:r w:rsidRPr="00643935">
        <w:rPr>
          <w:bCs/>
        </w:rPr>
        <w:t xml:space="preserve"> </w:t>
      </w:r>
      <w:r w:rsidRPr="00CC2033">
        <w:rPr>
          <w:bCs/>
        </w:rPr>
        <w:t>endorsing the view that Jerusalem is solely the capital of Israel (</w:t>
      </w:r>
      <w:r>
        <w:rPr>
          <w:bCs/>
        </w:rPr>
        <w:t>contrary to positions held by</w:t>
      </w:r>
      <w:r w:rsidRPr="00CC2033">
        <w:rPr>
          <w:bCs/>
        </w:rPr>
        <w:t xml:space="preserve"> the U</w:t>
      </w:r>
      <w:r>
        <w:rPr>
          <w:bCs/>
        </w:rPr>
        <w:t xml:space="preserve">nited </w:t>
      </w:r>
      <w:r w:rsidRPr="00CC2033">
        <w:rPr>
          <w:bCs/>
        </w:rPr>
        <w:t>N</w:t>
      </w:r>
      <w:r>
        <w:rPr>
          <w:bCs/>
        </w:rPr>
        <w:t>ations</w:t>
      </w:r>
      <w:r w:rsidRPr="00CC2033">
        <w:rPr>
          <w:bCs/>
        </w:rPr>
        <w:t xml:space="preserve"> and the E</w:t>
      </w:r>
      <w:r>
        <w:rPr>
          <w:bCs/>
        </w:rPr>
        <w:t xml:space="preserve">uropean </w:t>
      </w:r>
      <w:proofErr w:type="gramStart"/>
      <w:r w:rsidRPr="00CC2033">
        <w:rPr>
          <w:bCs/>
        </w:rPr>
        <w:t>U</w:t>
      </w:r>
      <w:r>
        <w:rPr>
          <w:bCs/>
        </w:rPr>
        <w:t xml:space="preserve">nion </w:t>
      </w:r>
      <w:r w:rsidRPr="00CC2033">
        <w:rPr>
          <w:bCs/>
        </w:rPr>
        <w:t>)</w:t>
      </w:r>
      <w:proofErr w:type="gramEnd"/>
      <w:r w:rsidRPr="00CC2033">
        <w:rPr>
          <w:bCs/>
        </w:rPr>
        <w:t xml:space="preserve"> and reversing decades-long US policy</w:t>
      </w:r>
      <w:r>
        <w:t>, the Israeli army was killing Palestinian protestors. The protests</w:t>
      </w:r>
      <w:r>
        <w:rPr>
          <w:bCs/>
        </w:rPr>
        <w:t>—and killings—marked</w:t>
      </w:r>
      <w:r w:rsidRPr="00CC2033">
        <w:rPr>
          <w:bCs/>
        </w:rPr>
        <w:t xml:space="preserve"> the “Nakba,” commemorating the more than 700,000 Palestinians who fled or were expelled from their homes </w:t>
      </w:r>
      <w:r>
        <w:rPr>
          <w:bCs/>
        </w:rPr>
        <w:t>in 1948 with Israel’s creation.</w:t>
      </w:r>
      <w:r w:rsidRPr="00CC2033">
        <w:rPr>
          <w:bCs/>
        </w:rPr>
        <w:t xml:space="preserve"> </w:t>
      </w:r>
      <w:r>
        <w:t>The more than 50 people killed included an eight-month-old infant, teen teenagers, and adults ranging in age from twenty to thirty-nine. Claiming the blame should be placed on Hamas, the U.S. subsequently blocked a United Nations Security Council resolution calling for an investigation of these killings. Afterwards</w:t>
      </w:r>
      <w:r w:rsidRPr="00CC2033">
        <w:rPr>
          <w:bCs/>
        </w:rPr>
        <w:t xml:space="preserve">, </w:t>
      </w:r>
      <w:r>
        <w:rPr>
          <w:bCs/>
        </w:rPr>
        <w:t xml:space="preserve">Rupert Colville, </w:t>
      </w:r>
      <w:r w:rsidRPr="00CC2033">
        <w:rPr>
          <w:bCs/>
        </w:rPr>
        <w:t>a United Nations Human Rights official</w:t>
      </w:r>
      <w:r>
        <w:rPr>
          <w:bCs/>
        </w:rPr>
        <w:t>,</w:t>
      </w:r>
      <w:r w:rsidRPr="00CC2033">
        <w:rPr>
          <w:bCs/>
        </w:rPr>
        <w:t xml:space="preserve"> called fo</w:t>
      </w:r>
      <w:r>
        <w:rPr>
          <w:bCs/>
        </w:rPr>
        <w:t xml:space="preserve">r an independent probe into the </w:t>
      </w:r>
      <w:r w:rsidRPr="00CC2033">
        <w:rPr>
          <w:bCs/>
        </w:rPr>
        <w:t>Israeli killing of Palestinian protestors</w:t>
      </w:r>
      <w:r>
        <w:rPr>
          <w:bCs/>
        </w:rPr>
        <w:t xml:space="preserve">. </w:t>
      </w:r>
      <w:r w:rsidRPr="00CC2033">
        <w:rPr>
          <w:bCs/>
        </w:rPr>
        <w:t>Israel is the largest recipient of US foreign assistance, receiving $3.8 billion in taxpayer-funded weapons each year; this and the move of the US embassy legitimizes Israel’s apartheid regime.</w:t>
      </w:r>
    </w:p>
    <w:p w14:paraId="6BD94DB9" w14:textId="77777777" w:rsidR="006E7B78" w:rsidRDefault="006E7B78" w:rsidP="006E7B78">
      <w:pPr>
        <w:rPr>
          <w:bCs/>
        </w:rPr>
      </w:pPr>
      <w:r w:rsidRPr="00082D48">
        <w:rPr>
          <w:b/>
          <w:bCs/>
        </w:rPr>
        <w:t>TELL</w:t>
      </w:r>
      <w:r>
        <w:rPr>
          <w:bCs/>
        </w:rPr>
        <w:t xml:space="preserve"> our Congresspeople that we do not want to fund state-sanctioned Israeli violence against Palestinians</w:t>
      </w:r>
    </w:p>
    <w:p w14:paraId="0A8790C5" w14:textId="77777777" w:rsidR="006E7B78" w:rsidRPr="000348A9" w:rsidRDefault="006E7B78" w:rsidP="006E7B78">
      <w:pPr>
        <w:contextualSpacing/>
      </w:pPr>
      <w:r w:rsidRPr="000348A9">
        <w:t xml:space="preserve">• </w:t>
      </w:r>
      <w:r w:rsidRPr="000348A9">
        <w:rPr>
          <w:b/>
        </w:rPr>
        <w:t>Senator Dianne Feinstein</w:t>
      </w:r>
      <w:r w:rsidRPr="000348A9">
        <w:t xml:space="preserve"> (D-CA), 331 Hart Senate Office Building, Washington DC 20510, (202) 224-3841</w:t>
      </w:r>
    </w:p>
    <w:p w14:paraId="0DC99209" w14:textId="77777777" w:rsidR="006E7B78" w:rsidRPr="000348A9" w:rsidRDefault="006E7B78" w:rsidP="006E7B78">
      <w:pPr>
        <w:contextualSpacing/>
      </w:pPr>
      <w:r w:rsidRPr="000348A9">
        <w:t xml:space="preserve">• </w:t>
      </w:r>
      <w:r w:rsidRPr="000348A9">
        <w:rPr>
          <w:b/>
        </w:rPr>
        <w:t>Senator Kamala Harris</w:t>
      </w:r>
      <w:r w:rsidRPr="000348A9">
        <w:t xml:space="preserve"> (D-CA), 112 Hart Senate Office Building, Washington DC 20510, (202) 224-3553</w:t>
      </w:r>
    </w:p>
    <w:p w14:paraId="08F42D27" w14:textId="77777777" w:rsidR="006E7B78" w:rsidRDefault="006E7B78" w:rsidP="006E7B78">
      <w:pPr>
        <w:rPr>
          <w:bCs/>
        </w:rPr>
      </w:pPr>
      <w:r w:rsidRPr="000348A9">
        <w:rPr>
          <w:b/>
        </w:rPr>
        <w:lastRenderedPageBreak/>
        <w:t>• Representative Jimmy Panetta</w:t>
      </w:r>
      <w:r w:rsidRPr="000348A9">
        <w:t xml:space="preserve"> (D-CA), 228 Cannon House Office Building, Washington DC 20515, (202) 225-2861</w:t>
      </w:r>
    </w:p>
    <w:p w14:paraId="1A74E865" w14:textId="77777777" w:rsidR="006E7B78" w:rsidRDefault="006E7B78" w:rsidP="006E7B78">
      <w:pPr>
        <w:rPr>
          <w:bCs/>
        </w:rPr>
      </w:pPr>
      <w:r w:rsidRPr="00082D48">
        <w:rPr>
          <w:b/>
          <w:bCs/>
        </w:rPr>
        <w:t>CALL</w:t>
      </w:r>
      <w:r>
        <w:rPr>
          <w:bCs/>
        </w:rPr>
        <w:t xml:space="preserve"> for an end to U.S. funding of Israel as long as killings, repression, and unauthorized settlements in Palestinian territory persist</w:t>
      </w:r>
    </w:p>
    <w:p w14:paraId="12041926" w14:textId="77777777" w:rsidR="006E7B78" w:rsidRPr="000348A9" w:rsidRDefault="006E7B78" w:rsidP="006E7B78">
      <w:pPr>
        <w:contextualSpacing/>
      </w:pPr>
      <w:r w:rsidRPr="000348A9">
        <w:t xml:space="preserve">• </w:t>
      </w:r>
      <w:r w:rsidRPr="000348A9">
        <w:rPr>
          <w:b/>
        </w:rPr>
        <w:t>Representative Ed Royce</w:t>
      </w:r>
      <w:r w:rsidRPr="000348A9">
        <w:t xml:space="preserve"> (R-CA), Chair, House Foreign Affairs Committee, 2170 Rayburn House Office Building, Washington DC 20515, (202) 225-4111</w:t>
      </w:r>
    </w:p>
    <w:p w14:paraId="424591F5" w14:textId="77777777" w:rsidR="006E7B78" w:rsidRPr="000348A9" w:rsidRDefault="006E7B78" w:rsidP="006E7B78">
      <w:pPr>
        <w:contextualSpacing/>
        <w:rPr>
          <w:shd w:val="clear" w:color="auto" w:fill="FFFFFF"/>
        </w:rPr>
      </w:pPr>
      <w:r w:rsidRPr="000348A9">
        <w:t xml:space="preserve">• </w:t>
      </w:r>
      <w:r w:rsidRPr="000348A9">
        <w:rPr>
          <w:b/>
        </w:rPr>
        <w:t>Representative Eliot Engel</w:t>
      </w:r>
      <w:r w:rsidRPr="000348A9">
        <w:t xml:space="preserve"> (D-NY), Ranking Member, House Foreign Affairs Committee, 2170 Rayburn House Office Building, Washington DC 20515, (202) 225-2464</w:t>
      </w:r>
    </w:p>
    <w:p w14:paraId="01FD44F7" w14:textId="77777777" w:rsidR="006E7B78" w:rsidRPr="000348A9" w:rsidRDefault="006E7B78" w:rsidP="006E7B78">
      <w:pPr>
        <w:contextualSpacing/>
      </w:pPr>
      <w:r w:rsidRPr="000348A9">
        <w:t xml:space="preserve">• </w:t>
      </w:r>
      <w:r w:rsidRPr="000348A9">
        <w:rPr>
          <w:b/>
        </w:rPr>
        <w:t>Senator Bob Corker</w:t>
      </w:r>
      <w:r w:rsidRPr="000348A9">
        <w:t xml:space="preserve"> (R-TN), Chair, Senate Foreign Relations Committee, 423 Dirksen Senate Office Building, Washington DC 20510-6225, (202) 224-4651</w:t>
      </w:r>
    </w:p>
    <w:p w14:paraId="6C4B6CDA" w14:textId="77777777" w:rsidR="006E7B78" w:rsidRPr="00D622D8" w:rsidRDefault="006E7B78" w:rsidP="006E7B78">
      <w:r w:rsidRPr="000348A9">
        <w:t xml:space="preserve">• </w:t>
      </w:r>
      <w:r w:rsidRPr="000348A9">
        <w:rPr>
          <w:b/>
        </w:rPr>
        <w:t>Senator Bob Menendez</w:t>
      </w:r>
      <w:r w:rsidRPr="000348A9">
        <w:t xml:space="preserve"> (D-NJ), Ranking Member, Senate Foreign Relations Committee, 423 Dirksen Senate Office Building, Washington DC 20510-6225, (202) 224-4651</w:t>
      </w:r>
    </w:p>
    <w:p w14:paraId="249BDF16" w14:textId="77777777" w:rsidR="006E7B78" w:rsidRDefault="006E7B78" w:rsidP="006E7B78">
      <w:pPr>
        <w:contextualSpacing/>
      </w:pPr>
    </w:p>
    <w:p w14:paraId="0ACA0B2A" w14:textId="77777777" w:rsidR="006E7B78" w:rsidRDefault="006E7B78" w:rsidP="006E7B78"/>
    <w:p w14:paraId="041AF845" w14:textId="77777777" w:rsidR="006E7B78" w:rsidRDefault="006E7B78" w:rsidP="006E7B78">
      <w:r>
        <w:t xml:space="preserve">The Department of Health and Human Services is evaluating four military installations in Texas and Arkansas for their suitability to “shelter” unaccompanied minors and children the administration separates from their parents as part of its ongoing human rights-violating procedures for dealing with refugees and undocumented immigrants. Showing the kind of warm-heartedness typical of the administration, when asked about the cruety of the proposal White House Chief of Staff John Kelly told National Public Radio, </w:t>
      </w:r>
      <w:r w:rsidRPr="00CC2033">
        <w:t>“I wouldn't put it quite that way. The children will be taken care of — put into foster care or whatever.”</w:t>
      </w:r>
    </w:p>
    <w:p w14:paraId="19B3106A" w14:textId="77777777" w:rsidR="006E7B78" w:rsidRDefault="006E7B78" w:rsidP="006E7B78">
      <w:r>
        <w:t>ASK Congress to use its oversight authority to stop separating families at the U.S. border and to put an end to this proposed warehousing of children on military bases</w:t>
      </w:r>
    </w:p>
    <w:p w14:paraId="05895F78" w14:textId="77777777" w:rsidR="006E7B78" w:rsidRDefault="006E7B78" w:rsidP="006E7B78">
      <w:r w:rsidRPr="000348A9">
        <w:t xml:space="preserve">• </w:t>
      </w:r>
      <w:r w:rsidRPr="000348A9">
        <w:rPr>
          <w:b/>
        </w:rPr>
        <w:t>Senator Mitch McConnell</w:t>
      </w:r>
      <w:r w:rsidRPr="000348A9">
        <w:t xml:space="preserve"> (R-KY), Senate Majority Leader, 317 Russell Senate Office Building, Washington DC 20510, (202).224- 2541</w:t>
      </w:r>
    </w:p>
    <w:p w14:paraId="02203179" w14:textId="77777777" w:rsidR="006E7B78" w:rsidRDefault="006E7B78" w:rsidP="006E7B78">
      <w:r w:rsidRPr="000348A9">
        <w:t xml:space="preserve">• </w:t>
      </w:r>
      <w:r w:rsidRPr="000348A9">
        <w:rPr>
          <w:b/>
        </w:rPr>
        <w:t>Representative Paul Ryan</w:t>
      </w:r>
      <w:r w:rsidRPr="000348A9">
        <w:t xml:space="preserve"> (R-WI), Speaker of the House, 1233 Longworth House Office Building, Washington DC 20515, (202) 225-3031</w:t>
      </w:r>
    </w:p>
    <w:p w14:paraId="2816AF3F" w14:textId="77777777" w:rsidR="006E7B78" w:rsidRDefault="006E7B78" w:rsidP="006E7B78">
      <w:r>
        <w:t xml:space="preserve">• </w:t>
      </w:r>
      <w:r w:rsidRPr="00CC2033">
        <w:rPr>
          <w:b/>
        </w:rPr>
        <w:t>Senator Ron Johnson</w:t>
      </w:r>
      <w:r>
        <w:t xml:space="preserve"> (R-WI), Chair, Homeland Security and Governmental Affairs Committee, 340 Dirksen Senate Office Building, Washington DC 20510, (202) 224-4751</w:t>
      </w:r>
    </w:p>
    <w:p w14:paraId="094DD7E3" w14:textId="77777777" w:rsidR="006E7B78" w:rsidRPr="00E7197A" w:rsidRDefault="006E7B78" w:rsidP="006E7B78">
      <w:r>
        <w:t xml:space="preserve">• </w:t>
      </w:r>
      <w:r w:rsidRPr="00CC2033">
        <w:rPr>
          <w:b/>
        </w:rPr>
        <w:t>Senator Claire McCaskill</w:t>
      </w:r>
      <w:r>
        <w:t xml:space="preserve"> (D-MO), Ranking Member, Homeland Security and Governmental Affairs Committee, 340 Dirksen Senate Office Building, Washington DC 20510, (202) 224-4751</w:t>
      </w:r>
    </w:p>
    <w:p w14:paraId="0A5FDB56" w14:textId="77777777" w:rsidR="006E7B78" w:rsidRDefault="006E7B78" w:rsidP="006E7B78">
      <w:r w:rsidRPr="000348A9">
        <w:t xml:space="preserve">• </w:t>
      </w:r>
      <w:r w:rsidRPr="000348A9">
        <w:rPr>
          <w:b/>
        </w:rPr>
        <w:t>Senator Kamala Harris</w:t>
      </w:r>
      <w:r w:rsidRPr="000348A9">
        <w:t xml:space="preserve"> (D-CA), Member, </w:t>
      </w:r>
      <w:r>
        <w:t>Homeland Security and Governmental Affairs Committee</w:t>
      </w:r>
      <w:r w:rsidRPr="000348A9">
        <w:t>, 112 Hart Senate Office Building, Washington DC 20510, (202) 224-3553</w:t>
      </w:r>
    </w:p>
    <w:p w14:paraId="1A6E2ABE" w14:textId="77777777" w:rsidR="006E7B78" w:rsidRDefault="006E7B78" w:rsidP="006E7B78">
      <w:pPr>
        <w:contextualSpacing/>
      </w:pPr>
      <w:r>
        <w:t xml:space="preserve">• </w:t>
      </w:r>
      <w:r w:rsidRPr="005C652D">
        <w:rPr>
          <w:b/>
        </w:rPr>
        <w:t>Representative Michael McCaul</w:t>
      </w:r>
      <w:r>
        <w:t xml:space="preserve"> (R-TX), Chair, House Homeland Security Committee, </w:t>
      </w:r>
      <w:r w:rsidRPr="000348A9">
        <w:t>H2-176 FHOB, Washington DC 20515</w:t>
      </w:r>
      <w:r>
        <w:t>, (202) 226-8417</w:t>
      </w:r>
    </w:p>
    <w:p w14:paraId="0F6A6CDB" w14:textId="77777777" w:rsidR="006E7B78" w:rsidRDefault="006E7B78" w:rsidP="006E7B78">
      <w:r>
        <w:t xml:space="preserve">• </w:t>
      </w:r>
      <w:r w:rsidRPr="005C652D">
        <w:rPr>
          <w:b/>
        </w:rPr>
        <w:t>Representative Bennie Thompson</w:t>
      </w:r>
      <w:r>
        <w:t xml:space="preserve"> (D-MS), Ranking Member, House Homeland Security Committee, </w:t>
      </w:r>
      <w:r w:rsidRPr="000348A9">
        <w:t>H2-176 FHOB, Washington DC 20515</w:t>
      </w:r>
      <w:r>
        <w:t>, (202) 226-8417</w:t>
      </w:r>
    </w:p>
    <w:p w14:paraId="028ECA6C" w14:textId="77777777" w:rsidR="00217044" w:rsidRDefault="00217044">
      <w:bookmarkStart w:id="0" w:name="_GoBack"/>
      <w:bookmarkEnd w:id="0"/>
    </w:p>
    <w:sectPr w:rsidR="00217044"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78"/>
    <w:rsid w:val="00217044"/>
    <w:rsid w:val="002965AA"/>
    <w:rsid w:val="006E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9BC45"/>
  <w14:defaultImageDpi w14:val="32767"/>
  <w15:chartTrackingRefBased/>
  <w15:docId w15:val="{5D86D50F-8BEF-3745-8037-9C9942CF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heme="minorBidi"/>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7B78"/>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7B78"/>
    <w:rPr>
      <w:b/>
      <w:bCs/>
    </w:rPr>
  </w:style>
  <w:style w:type="character" w:styleId="Emphasis">
    <w:name w:val="Emphasis"/>
    <w:basedOn w:val="DefaultParagraphFont"/>
    <w:uiPriority w:val="20"/>
    <w:qFormat/>
    <w:rsid w:val="006E7B78"/>
    <w:rPr>
      <w:i/>
      <w:iCs/>
    </w:rPr>
  </w:style>
  <w:style w:type="character" w:customStyle="1" w:styleId="field-content">
    <w:name w:val="field-content"/>
    <w:basedOn w:val="DefaultParagraphFont"/>
    <w:rsid w:val="006E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5961</Words>
  <Characters>33982</Characters>
  <Application>Microsoft Office Word</Application>
  <DocSecurity>0</DocSecurity>
  <Lines>283</Lines>
  <Paragraphs>79</Paragraphs>
  <ScaleCrop>false</ScaleCrop>
  <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2018-05-20T19:44:00Z</dcterms:created>
  <dcterms:modified xsi:type="dcterms:W3CDTF">2018-05-20T19:45:00Z</dcterms:modified>
</cp:coreProperties>
</file>